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 xml:space="preserve">Муниципальное бюджетное  учреждение дополнительного образования  </w:t>
      </w: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>«Центр детского творчества «Октябрьский»</w:t>
      </w: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both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both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both"/>
        <w:rPr>
          <w:rFonts w:ascii="Times New Roman" w:hAnsi="Times New Roman"/>
          <w:sz w:val="24"/>
          <w:szCs w:val="24"/>
        </w:rPr>
      </w:pPr>
    </w:p>
    <w:p w:rsidR="00BB42DB" w:rsidRPr="00522B81" w:rsidRDefault="00BB42DB" w:rsidP="00BB42DB">
      <w:pPr>
        <w:jc w:val="both"/>
        <w:rPr>
          <w:rFonts w:ascii="Times New Roman" w:hAnsi="Times New Roman"/>
          <w:sz w:val="24"/>
          <w:szCs w:val="24"/>
        </w:rPr>
      </w:pPr>
    </w:p>
    <w:p w:rsidR="00BB42DB" w:rsidRPr="00522B81" w:rsidRDefault="00BB42DB" w:rsidP="00BB42DB">
      <w:pPr>
        <w:jc w:val="both"/>
        <w:rPr>
          <w:rFonts w:ascii="Times New Roman" w:hAnsi="Times New Roman"/>
          <w:sz w:val="24"/>
          <w:szCs w:val="24"/>
        </w:rPr>
      </w:pPr>
    </w:p>
    <w:p w:rsidR="00BB42DB" w:rsidRPr="00522B81" w:rsidRDefault="00BB42DB" w:rsidP="00BB42DB">
      <w:pPr>
        <w:jc w:val="both"/>
        <w:rPr>
          <w:rFonts w:ascii="Times New Roman" w:hAnsi="Times New Roman"/>
          <w:sz w:val="24"/>
          <w:szCs w:val="24"/>
        </w:rPr>
      </w:pPr>
    </w:p>
    <w:p w:rsidR="00BB42DB" w:rsidRPr="00522B81" w:rsidRDefault="00BB42DB" w:rsidP="00BB42DB">
      <w:pPr>
        <w:jc w:val="both"/>
        <w:rPr>
          <w:rFonts w:ascii="Times New Roman" w:hAnsi="Times New Roman"/>
          <w:sz w:val="24"/>
          <w:szCs w:val="24"/>
        </w:rPr>
      </w:pPr>
    </w:p>
    <w:p w:rsidR="00BB42DB" w:rsidRPr="00522B81" w:rsidRDefault="00BB42DB" w:rsidP="00BB42DB">
      <w:pPr>
        <w:jc w:val="both"/>
        <w:rPr>
          <w:rFonts w:ascii="Times New Roman" w:hAnsi="Times New Roman"/>
          <w:sz w:val="24"/>
          <w:szCs w:val="24"/>
        </w:rPr>
      </w:pPr>
    </w:p>
    <w:p w:rsidR="00BB42DB" w:rsidRPr="00522B81" w:rsidRDefault="00BB42DB" w:rsidP="00BB42DB">
      <w:pPr>
        <w:jc w:val="center"/>
        <w:rPr>
          <w:rFonts w:ascii="Times New Roman" w:hAnsi="Times New Roman"/>
          <w:sz w:val="24"/>
          <w:szCs w:val="24"/>
        </w:rPr>
      </w:pPr>
      <w:r w:rsidRPr="00522B81">
        <w:rPr>
          <w:rFonts w:ascii="Times New Roman" w:hAnsi="Times New Roman"/>
          <w:sz w:val="24"/>
          <w:szCs w:val="24"/>
        </w:rPr>
        <w:t xml:space="preserve">Конспект занятия: </w:t>
      </w:r>
      <w:r w:rsidRPr="00522B81">
        <w:rPr>
          <w:rFonts w:ascii="Times New Roman" w:hAnsi="Times New Roman"/>
          <w:b/>
          <w:sz w:val="24"/>
          <w:szCs w:val="24"/>
        </w:rPr>
        <w:t>«</w:t>
      </w:r>
      <w:r w:rsidR="00261C3D" w:rsidRPr="00261C3D">
        <w:rPr>
          <w:rFonts w:ascii="Times New Roman" w:hAnsi="Times New Roman"/>
          <w:sz w:val="24"/>
          <w:szCs w:val="24"/>
        </w:rPr>
        <w:t>Права и обязанности</w:t>
      </w:r>
      <w:r w:rsidRPr="00522B81">
        <w:rPr>
          <w:rFonts w:ascii="Times New Roman" w:hAnsi="Times New Roman"/>
          <w:b/>
          <w:sz w:val="24"/>
          <w:szCs w:val="24"/>
        </w:rPr>
        <w:t>»</w:t>
      </w:r>
    </w:p>
    <w:p w:rsidR="00BB42DB" w:rsidRPr="00522B81" w:rsidRDefault="00BB42DB" w:rsidP="00BB42DB">
      <w:pPr>
        <w:jc w:val="center"/>
        <w:rPr>
          <w:rFonts w:ascii="Times New Roman" w:hAnsi="Times New Roman"/>
          <w:sz w:val="24"/>
          <w:szCs w:val="24"/>
        </w:rPr>
      </w:pPr>
      <w:r w:rsidRPr="00522B81">
        <w:rPr>
          <w:rFonts w:ascii="Times New Roman" w:hAnsi="Times New Roman"/>
          <w:sz w:val="24"/>
          <w:szCs w:val="24"/>
        </w:rPr>
        <w:t xml:space="preserve">(занятие разработано для детей </w:t>
      </w:r>
      <w:r>
        <w:rPr>
          <w:rFonts w:ascii="Times New Roman" w:hAnsi="Times New Roman"/>
          <w:sz w:val="24"/>
          <w:szCs w:val="24"/>
        </w:rPr>
        <w:t>старшего школьного</w:t>
      </w:r>
      <w:r w:rsidRPr="00522B81">
        <w:rPr>
          <w:rFonts w:ascii="Times New Roman" w:hAnsi="Times New Roman"/>
          <w:sz w:val="24"/>
          <w:szCs w:val="24"/>
        </w:rPr>
        <w:t xml:space="preserve"> возраста)</w:t>
      </w:r>
    </w:p>
    <w:p w:rsidR="00BB42DB" w:rsidRPr="00522B81" w:rsidRDefault="00BB42DB" w:rsidP="00BB42DB">
      <w:pPr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 xml:space="preserve">Подготовила:  педагог </w:t>
      </w:r>
      <w:r>
        <w:rPr>
          <w:rFonts w:ascii="Times New Roman" w:hAnsi="Times New Roman"/>
          <w:b/>
          <w:sz w:val="24"/>
          <w:szCs w:val="24"/>
        </w:rPr>
        <w:t>Колупаева Ольга Владимировна</w:t>
      </w: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2DB" w:rsidRPr="00522B81" w:rsidRDefault="00BB42DB" w:rsidP="00BB42DB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>Рязань – 2016г.</w:t>
      </w:r>
    </w:p>
    <w:p w:rsidR="00261C3D" w:rsidRDefault="00261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42DB" w:rsidRPr="00522B81" w:rsidRDefault="00BB42DB" w:rsidP="00BB42DB">
      <w:pPr>
        <w:jc w:val="center"/>
        <w:rPr>
          <w:rFonts w:ascii="Times New Roman" w:hAnsi="Times New Roman"/>
          <w:sz w:val="24"/>
          <w:szCs w:val="24"/>
        </w:rPr>
      </w:pPr>
    </w:p>
    <w:p w:rsidR="00261C3D" w:rsidRPr="00261C3D" w:rsidRDefault="00261C3D" w:rsidP="00261C3D">
      <w:pPr>
        <w:rPr>
          <w:rFonts w:ascii="Times New Roman" w:hAnsi="Times New Roman"/>
          <w:b/>
          <w:bCs/>
          <w:sz w:val="24"/>
          <w:szCs w:val="24"/>
        </w:rPr>
      </w:pPr>
      <w:r w:rsidRPr="00261C3D">
        <w:rPr>
          <w:rFonts w:ascii="Times New Roman" w:hAnsi="Times New Roman"/>
          <w:b/>
          <w:bCs/>
          <w:sz w:val="24"/>
          <w:szCs w:val="24"/>
        </w:rPr>
        <w:t xml:space="preserve">Тип занятия: </w:t>
      </w:r>
      <w:r w:rsidR="005D5C75" w:rsidRPr="005D5C75">
        <w:rPr>
          <w:rFonts w:ascii="Times New Roman" w:hAnsi="Times New Roman"/>
          <w:sz w:val="24"/>
          <w:szCs w:val="24"/>
        </w:rPr>
        <w:t>Занятие первично-ознакомительного типа.</w:t>
      </w:r>
    </w:p>
    <w:p w:rsidR="00261C3D" w:rsidRPr="00261C3D" w:rsidRDefault="00261C3D" w:rsidP="00261C3D">
      <w:pPr>
        <w:rPr>
          <w:rFonts w:ascii="Times New Roman" w:hAnsi="Times New Roman"/>
          <w:b/>
          <w:bCs/>
          <w:sz w:val="24"/>
          <w:szCs w:val="24"/>
        </w:rPr>
      </w:pPr>
    </w:p>
    <w:p w:rsidR="00261C3D" w:rsidRPr="00261C3D" w:rsidRDefault="00261C3D" w:rsidP="00261C3D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Цель:</w:t>
      </w:r>
      <w:r w:rsidR="00C67807">
        <w:rPr>
          <w:rFonts w:ascii="Times New Roman" w:hAnsi="Times New Roman"/>
          <w:b/>
          <w:sz w:val="24"/>
          <w:szCs w:val="24"/>
        </w:rPr>
        <w:t xml:space="preserve"> </w:t>
      </w:r>
      <w:r w:rsidR="004618F7">
        <w:rPr>
          <w:rFonts w:ascii="Times New Roman" w:hAnsi="Times New Roman"/>
          <w:b/>
          <w:sz w:val="24"/>
          <w:szCs w:val="24"/>
        </w:rPr>
        <w:t>по</w:t>
      </w:r>
      <w:r w:rsidR="004618F7" w:rsidRPr="004618F7">
        <w:rPr>
          <w:rFonts w:ascii="Times New Roman" w:hAnsi="Times New Roman"/>
          <w:b/>
          <w:sz w:val="24"/>
          <w:szCs w:val="24"/>
        </w:rPr>
        <w:t xml:space="preserve">знакомить </w:t>
      </w:r>
      <w:r w:rsidR="004618F7">
        <w:rPr>
          <w:rFonts w:ascii="Times New Roman" w:hAnsi="Times New Roman"/>
          <w:b/>
          <w:sz w:val="24"/>
          <w:szCs w:val="24"/>
        </w:rPr>
        <w:t>старшеклассников</w:t>
      </w:r>
      <w:r w:rsidR="004618F7" w:rsidRPr="004618F7">
        <w:rPr>
          <w:rFonts w:ascii="Times New Roman" w:hAnsi="Times New Roman"/>
          <w:b/>
          <w:sz w:val="24"/>
          <w:szCs w:val="24"/>
        </w:rPr>
        <w:t xml:space="preserve"> с правами </w:t>
      </w:r>
      <w:r w:rsidR="00552FA0">
        <w:rPr>
          <w:rFonts w:ascii="Times New Roman" w:hAnsi="Times New Roman"/>
          <w:b/>
          <w:sz w:val="24"/>
          <w:szCs w:val="24"/>
        </w:rPr>
        <w:t xml:space="preserve">и обязанностями </w:t>
      </w:r>
      <w:r w:rsidR="004618F7" w:rsidRPr="004618F7">
        <w:rPr>
          <w:rFonts w:ascii="Times New Roman" w:hAnsi="Times New Roman"/>
          <w:b/>
          <w:sz w:val="24"/>
          <w:szCs w:val="24"/>
        </w:rPr>
        <w:t>ребенка</w:t>
      </w:r>
      <w:r w:rsidR="00552FA0">
        <w:rPr>
          <w:rFonts w:ascii="Times New Roman" w:hAnsi="Times New Roman"/>
          <w:b/>
          <w:sz w:val="24"/>
          <w:szCs w:val="24"/>
        </w:rPr>
        <w:t>.</w:t>
      </w:r>
    </w:p>
    <w:p w:rsidR="00261C3D" w:rsidRPr="00261C3D" w:rsidRDefault="00261C3D" w:rsidP="00261C3D">
      <w:pPr>
        <w:rPr>
          <w:rFonts w:ascii="Times New Roman" w:hAnsi="Times New Roman"/>
          <w:b/>
          <w:sz w:val="24"/>
          <w:szCs w:val="24"/>
        </w:rPr>
      </w:pPr>
    </w:p>
    <w:p w:rsidR="00261C3D" w:rsidRPr="00261C3D" w:rsidRDefault="00261C3D" w:rsidP="00261C3D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Задачи:</w:t>
      </w:r>
    </w:p>
    <w:p w:rsidR="00261C3D" w:rsidRDefault="00261C3D" w:rsidP="00261C3D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280A73" w:rsidRDefault="00280A73" w:rsidP="00280A7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80A73">
        <w:rPr>
          <w:rFonts w:ascii="Times New Roman" w:hAnsi="Times New Roman"/>
          <w:b/>
          <w:sz w:val="24"/>
          <w:szCs w:val="24"/>
        </w:rPr>
        <w:t>Формировать знания детей об их правах и обязанностях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80A73" w:rsidRPr="00280A73" w:rsidRDefault="005D79F5" w:rsidP="00280A7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80A73">
        <w:rPr>
          <w:rFonts w:ascii="Times New Roman" w:hAnsi="Times New Roman"/>
          <w:b/>
          <w:sz w:val="24"/>
          <w:szCs w:val="24"/>
        </w:rPr>
        <w:t xml:space="preserve">Формировать знания детей о правах и </w:t>
      </w:r>
      <w:proofErr w:type="spellStart"/>
      <w:r w:rsidRPr="00280A73">
        <w:rPr>
          <w:rFonts w:ascii="Times New Roman" w:hAnsi="Times New Roman"/>
          <w:b/>
          <w:sz w:val="24"/>
          <w:szCs w:val="24"/>
        </w:rPr>
        <w:t>обязанностях</w:t>
      </w:r>
      <w:r w:rsidR="00C651EA">
        <w:rPr>
          <w:rFonts w:ascii="Times New Roman" w:hAnsi="Times New Roman"/>
          <w:b/>
          <w:sz w:val="24"/>
          <w:szCs w:val="24"/>
        </w:rPr>
        <w:t>взрослого</w:t>
      </w:r>
      <w:proofErr w:type="spellEnd"/>
      <w:r w:rsidR="00C651EA">
        <w:rPr>
          <w:rFonts w:ascii="Times New Roman" w:hAnsi="Times New Roman"/>
          <w:b/>
          <w:sz w:val="24"/>
          <w:szCs w:val="24"/>
        </w:rPr>
        <w:t xml:space="preserve"> человека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61C3D" w:rsidRDefault="00261C3D" w:rsidP="00261C3D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Развивающие:</w:t>
      </w:r>
    </w:p>
    <w:p w:rsidR="00280A73" w:rsidRDefault="00280A73" w:rsidP="00280A7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80A73">
        <w:rPr>
          <w:rFonts w:ascii="Times New Roman" w:hAnsi="Times New Roman"/>
          <w:b/>
          <w:sz w:val="24"/>
          <w:szCs w:val="24"/>
        </w:rPr>
        <w:t>Развивать умение рассуждать, сопоставлять, делать выводы;</w:t>
      </w:r>
    </w:p>
    <w:p w:rsidR="00280A73" w:rsidRPr="00280A73" w:rsidRDefault="001B078A" w:rsidP="00280A7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Развивать </w:t>
      </w:r>
      <w:proofErr w:type="spellStart"/>
      <w:r>
        <w:rPr>
          <w:rFonts w:ascii="Times New Roman" w:hAnsi="Times New Roman"/>
          <w:b/>
          <w:sz w:val="24"/>
          <w:szCs w:val="24"/>
        </w:rPr>
        <w:t>эмпатию</w:t>
      </w:r>
      <w:proofErr w:type="spellEnd"/>
      <w:r>
        <w:rPr>
          <w:rFonts w:ascii="Times New Roman" w:hAnsi="Times New Roman"/>
          <w:b/>
          <w:sz w:val="24"/>
          <w:szCs w:val="24"/>
        </w:rPr>
        <w:t>, умение поставить себя на место другого человека.</w:t>
      </w:r>
    </w:p>
    <w:p w:rsidR="00261C3D" w:rsidRPr="00261C3D" w:rsidRDefault="00261C3D" w:rsidP="00261C3D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280A73" w:rsidRPr="00280A73" w:rsidRDefault="00280A73" w:rsidP="00280A73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280A73">
        <w:rPr>
          <w:rFonts w:ascii="Times New Roman" w:hAnsi="Times New Roman"/>
          <w:b/>
          <w:sz w:val="24"/>
          <w:szCs w:val="24"/>
        </w:rPr>
        <w:t>Воспитывать чувство самоуважения и уважения к другим людям;</w:t>
      </w:r>
    </w:p>
    <w:p w:rsidR="00261C3D" w:rsidRPr="006D00C5" w:rsidRDefault="00280A73" w:rsidP="006D00C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D00C5">
        <w:rPr>
          <w:rFonts w:ascii="Times New Roman" w:hAnsi="Times New Roman"/>
          <w:b/>
          <w:sz w:val="24"/>
          <w:szCs w:val="24"/>
        </w:rPr>
        <w:t>Воспитывать нравственно - правовую культуру у детей и активную жизненную позицию.</w:t>
      </w:r>
    </w:p>
    <w:p w:rsidR="00261C3D" w:rsidRPr="00261C3D" w:rsidRDefault="00261C3D" w:rsidP="00261C3D">
      <w:pPr>
        <w:rPr>
          <w:rFonts w:ascii="Times New Roman" w:hAnsi="Times New Roman"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 xml:space="preserve">Методическое обеспечение: </w:t>
      </w:r>
    </w:p>
    <w:p w:rsidR="00261C3D" w:rsidRPr="00B2372D" w:rsidRDefault="00B2372D" w:rsidP="00B2372D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B2372D">
        <w:rPr>
          <w:rFonts w:ascii="Times New Roman" w:hAnsi="Times New Roman"/>
          <w:b/>
          <w:bCs/>
          <w:sz w:val="24"/>
          <w:szCs w:val="24"/>
        </w:rPr>
        <w:t>Памятка права ребёнка.</w:t>
      </w:r>
    </w:p>
    <w:p w:rsidR="00261C3D" w:rsidRPr="00261C3D" w:rsidRDefault="00261C3D" w:rsidP="00261C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290"/>
        <w:gridCol w:w="2606"/>
        <w:gridCol w:w="2037"/>
      </w:tblGrid>
      <w:tr w:rsidR="00261C3D" w:rsidRPr="00261C3D" w:rsidTr="002F2F3D">
        <w:trPr>
          <w:trHeight w:val="529"/>
        </w:trPr>
        <w:tc>
          <w:tcPr>
            <w:tcW w:w="638" w:type="dxa"/>
          </w:tcPr>
          <w:p w:rsidR="00261C3D" w:rsidRP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0" w:type="dxa"/>
          </w:tcPr>
          <w:p w:rsidR="00261C3D" w:rsidRPr="00261C3D" w:rsidRDefault="00261C3D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606" w:type="dxa"/>
          </w:tcPr>
          <w:p w:rsidR="00261C3D" w:rsidRPr="00261C3D" w:rsidRDefault="00261C3D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037" w:type="dxa"/>
          </w:tcPr>
          <w:p w:rsidR="00261C3D" w:rsidRP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61C3D" w:rsidRPr="00261C3D" w:rsidTr="002F2F3D">
        <w:trPr>
          <w:trHeight w:val="390"/>
        </w:trPr>
        <w:tc>
          <w:tcPr>
            <w:tcW w:w="638" w:type="dxa"/>
          </w:tcPr>
          <w:p w:rsidR="00261C3D" w:rsidRP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  <w:p w:rsidR="00261C3D" w:rsidRP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C3D" w:rsidRP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C3D" w:rsidRP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C3D" w:rsidRP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C3D" w:rsidRP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C3D" w:rsidRP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C3D" w:rsidRP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C3D" w:rsidRP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</w:tcPr>
          <w:p w:rsidR="00261C3D" w:rsidRPr="00261C3D" w:rsidRDefault="00261C3D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Вводная часть.</w:t>
            </w:r>
          </w:p>
          <w:p w:rsidR="00261C3D" w:rsidRDefault="002A72C1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Приветствие.</w:t>
            </w:r>
          </w:p>
          <w:p w:rsidR="006B78D6" w:rsidRDefault="006B78D6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Опрос самочувствия.</w:t>
            </w:r>
          </w:p>
          <w:p w:rsidR="002F2F3D" w:rsidRDefault="002F2F3D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F2F3D" w:rsidRDefault="002F2F3D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46A7" w:rsidRDefault="009034AD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Предложение темы занятия. </w:t>
            </w:r>
          </w:p>
          <w:p w:rsidR="009034AD" w:rsidRDefault="009034AD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предлагает </w:t>
            </w:r>
            <w:r w:rsidR="0078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выслушать историю о родителях и детях, которые постоянно ссорятся, обижаются друг на др</w:t>
            </w:r>
            <w:r w:rsidR="00901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уга и не могут найти общий язык, затем задаёт вопрос «Как вы считаете, </w:t>
            </w:r>
            <w:r w:rsidR="00901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какова тема нашего занятия?»</w:t>
            </w:r>
          </w:p>
          <w:p w:rsidR="00C904BE" w:rsidRDefault="00C904BE" w:rsidP="00F87C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предложения учащимися вариантов тем, педагог </w:t>
            </w:r>
            <w:r w:rsidR="00700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озвучивает тему занятия </w:t>
            </w:r>
            <w:r w:rsidR="00700E7A" w:rsidRPr="00522B8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00E7A" w:rsidRPr="00261C3D"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  <w:r w:rsidR="00700E7A" w:rsidRPr="00522B8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700E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00E7A" w:rsidRDefault="00700E7A" w:rsidP="00F87C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Изучение темы.</w:t>
            </w:r>
          </w:p>
          <w:p w:rsidR="00700E7A" w:rsidRDefault="00423889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Минутка теории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 w:rsidR="00003C97" w:rsidRPr="00003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Люди, работающие в ООН (Организация Объединенных наций) побывали в африканских  странах, где дети умирали от голода, в странах Азии видели совсем маленьких детей, вынужденных трудиться, чтобы выжить, выяснили, что много детей умирает от разных болезней и решили, что эту заботу о детях должны взять на себя взрослые, государство. Организацией Объединенных наций в 1989 году была принята Конвенция о правах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03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3C97" w:rsidRDefault="00E26224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задаёт вопрос</w:t>
            </w:r>
            <w:r w:rsidR="006E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«Какие вам известны права ребёнка?», выслушивает варианты ответов и раздаёт </w:t>
            </w:r>
            <w:r w:rsidR="00B2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учащимся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памятку </w:t>
            </w:r>
            <w:r w:rsidR="00B2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«Права ребёнка».</w:t>
            </w:r>
          </w:p>
          <w:p w:rsidR="006E69F0" w:rsidRDefault="006E69F0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9F0" w:rsidRDefault="006E69F0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72A" w:rsidRDefault="00DD372A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4C" w:rsidRPr="006E6D4C" w:rsidRDefault="006E6D4C" w:rsidP="006E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задаёт вопрос: </w:t>
            </w:r>
            <w:r w:rsidRPr="006E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думаете, до какого возраста человек считается ребёнком?</w:t>
            </w:r>
          </w:p>
          <w:p w:rsidR="006E6D4C" w:rsidRPr="006E6D4C" w:rsidRDefault="006E6D4C" w:rsidP="006E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  <w:p w:rsidR="006E6D4C" w:rsidRPr="006E6D4C" w:rsidRDefault="006E6D4C" w:rsidP="006E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E33" w:rsidRPr="00FB31EE" w:rsidRDefault="00C67E33" w:rsidP="00C6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1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«Права  героев ска</w:t>
            </w:r>
            <w:r w:rsidR="00360C8A" w:rsidRPr="00FB31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зок»</w:t>
            </w:r>
          </w:p>
          <w:p w:rsidR="00C67E33" w:rsidRPr="00C67E33" w:rsidRDefault="00C67E33" w:rsidP="00C6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игры: кто знает ответ на вопрос,  должен встать</w:t>
            </w:r>
          </w:p>
          <w:p w:rsidR="00C67E33" w:rsidRPr="00C67E33" w:rsidRDefault="00C67E33" w:rsidP="00C6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D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6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каких правах идёт речь в сказках?</w:t>
            </w:r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Нарушены или нет права? </w:t>
            </w:r>
          </w:p>
          <w:p w:rsidR="00C67E33" w:rsidRPr="00C67E33" w:rsidRDefault="00C67E33" w:rsidP="00C6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«Доктор Айболит» - все имеют право </w:t>
            </w:r>
            <w:proofErr w:type="spellStart"/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бслуживание</w:t>
            </w:r>
            <w:proofErr w:type="spellEnd"/>
          </w:p>
          <w:p w:rsidR="00C67E33" w:rsidRPr="00C67E33" w:rsidRDefault="00C67E33" w:rsidP="00C6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«Колобок» - право на жизнь;</w:t>
            </w:r>
          </w:p>
          <w:p w:rsidR="00C67E33" w:rsidRPr="00C67E33" w:rsidRDefault="00C67E33" w:rsidP="00C6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избушка» - право на жильё;</w:t>
            </w:r>
          </w:p>
          <w:p w:rsidR="00C67E33" w:rsidRPr="00C67E33" w:rsidRDefault="00C67E33" w:rsidP="00C6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«Маша и медведь» - право на свободу. </w:t>
            </w:r>
          </w:p>
          <w:p w:rsidR="00C67E33" w:rsidRPr="00C67E33" w:rsidRDefault="00C67E33" w:rsidP="00C6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«Волк и семеро козлят» - право на семью;</w:t>
            </w:r>
          </w:p>
          <w:p w:rsidR="00C67E33" w:rsidRPr="00C67E33" w:rsidRDefault="00C67E33" w:rsidP="00C6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«Буратино» - право на образование. </w:t>
            </w:r>
          </w:p>
          <w:p w:rsidR="00B2372D" w:rsidRDefault="00C67E33" w:rsidP="00C6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«Золушка» - право на отдых;</w:t>
            </w:r>
          </w:p>
          <w:p w:rsidR="00854D65" w:rsidRPr="00854D65" w:rsidRDefault="00D56483" w:rsidP="00854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сценки.</w:t>
            </w:r>
            <w:r w:rsidR="00C67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4D65" w:rsidRPr="00854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ребята  давайте проанализируем сценку «Про Петю» В комнате собралась почти вся семья: бабушка вяжет, мама пишет, папа смотрит телевизор. Забегает сын Петя. Сын: Мам, так кушать хочется! Скорей дай поесть (садится за стол, начинает есть). Мама: С грязными руками за стол?! Помой руки! Сын: Это насилие над личностью! Мы сегодня с Конвенцией о правах ребенка знакомились! Бабушка: Петенька, сходи в аптеку за лекарством, что-то давление поднялось. Сын: Бабуль, не имеешь право эксплуатировать ребенка (встает из-за стола). Спасибо, я так наелся. Мама: Помой посуду, сынок. Сын: Не имеешь права использовать детский труд, мамочка (садится, смотрит телевизор). Отец: Выключай телевизор и садись за уроки, иначе я тебя отлуплю! Сын: Это проявление жестокости. Папа!</w:t>
            </w:r>
          </w:p>
          <w:p w:rsidR="00854D65" w:rsidRPr="00854D65" w:rsidRDefault="00854D65" w:rsidP="00854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483" w:rsidRPr="00854D65" w:rsidRDefault="00854D65" w:rsidP="00854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Найдите ошибки в поведении членов семьи. Имеет ли право ребёнок от чего – то отказаться и получить то, что хочет?</w:t>
            </w:r>
          </w:p>
          <w:p w:rsidR="00FB31EE" w:rsidRPr="00E43AF3" w:rsidRDefault="00176EF9" w:rsidP="00C6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Минутка теории</w:t>
            </w:r>
            <w:proofErr w:type="gramStart"/>
            <w:r w:rsidRPr="00176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76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«Нет прав без обязанностей»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67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337E" w:rsidRPr="00E4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Обязанность – это  круг действий, возложенных на кого  –  то и обязательных для выполнения.</w:t>
            </w:r>
          </w:p>
          <w:p w:rsidR="005E42B2" w:rsidRPr="005E42B2" w:rsidRDefault="005E42B2" w:rsidP="005E4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Педагог: «</w:t>
            </w:r>
            <w:r w:rsidRPr="005E4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Чаще всего на путь нарушения закона становится тот, кто привык не выполнять обязанности. Такой человек привык ни в чем себе не отказывать. Проходя по жизни, как по тротуару, он расталкивает окружающих его людей, забывая, что нет прав без обязанностей</w:t>
            </w:r>
            <w:proofErr w:type="gramStart"/>
            <w:r w:rsidRPr="005E4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5E42B2" w:rsidRPr="005E42B2" w:rsidRDefault="005E42B2" w:rsidP="005E4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Pr="005E4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задает вопросы:</w:t>
            </w:r>
          </w:p>
          <w:p w:rsidR="005E42B2" w:rsidRPr="005E42B2" w:rsidRDefault="005E42B2" w:rsidP="005E4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Что значит быть в ответе за других? За кого ты в ответе?</w:t>
            </w:r>
          </w:p>
          <w:p w:rsidR="005E42B2" w:rsidRPr="005E42B2" w:rsidRDefault="005E42B2" w:rsidP="005E4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Кого называют безответственным человеком?</w:t>
            </w:r>
          </w:p>
          <w:p w:rsidR="005E42B2" w:rsidRPr="005E42B2" w:rsidRDefault="005E42B2" w:rsidP="005E4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Что такое обязанности?</w:t>
            </w:r>
          </w:p>
          <w:p w:rsidR="005E42B2" w:rsidRPr="005E42B2" w:rsidRDefault="005E42B2" w:rsidP="005E4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Почему человек должен нести обязанности?</w:t>
            </w:r>
          </w:p>
          <w:p w:rsidR="002B0F03" w:rsidRPr="007862CF" w:rsidRDefault="005E42B2" w:rsidP="005E4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Приведите примеры, подтверждающие выражение: «Нет прав без обязанностей».</w:t>
            </w:r>
          </w:p>
          <w:p w:rsidR="005C0CFC" w:rsidRDefault="00261C3D" w:rsidP="00F87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часть.</w:t>
            </w:r>
          </w:p>
          <w:p w:rsidR="005C0CFC" w:rsidRPr="005C0CFC" w:rsidRDefault="005C0CFC" w:rsidP="005C0C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заключении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рассказывает притчу. </w:t>
            </w:r>
            <w:r w:rsidRPr="005C0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Притча «Гвоздь воспитания»</w:t>
            </w:r>
          </w:p>
          <w:p w:rsidR="005C0CFC" w:rsidRPr="005C0CFC" w:rsidRDefault="005C0CFC" w:rsidP="005C0C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Единственный сын отбился от рук. Испытав все способы влияния, отец придумал, наконец, вот что: вкопал против дома столб, и после каждого проступка сына вбивал в этот столб гвоздь.</w:t>
            </w:r>
          </w:p>
          <w:p w:rsidR="005C0CFC" w:rsidRPr="005C0CFC" w:rsidRDefault="005C0CFC" w:rsidP="005C0C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Прошло некоторое время, и на столбе не осталось живого места – весь он был утыкан гвоздями.</w:t>
            </w:r>
          </w:p>
          <w:p w:rsidR="005C0CFC" w:rsidRPr="005C0CFC" w:rsidRDefault="005C0CFC" w:rsidP="005C0C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 картина поразила воображение подростка. Тогда за каждый хороший поступок отец стал вытаскивать по одному гвоздю. И вот наступил торжественный момент: последний гвоздь вытащен из столба. Но на сына это произвело совсем неожиданное впечатление: он горько заплакал.</w:t>
            </w:r>
          </w:p>
          <w:p w:rsidR="005C0CFC" w:rsidRPr="005C0CFC" w:rsidRDefault="005C0CFC" w:rsidP="005C0C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же ты плачешь? – спросил отец. – </w:t>
            </w:r>
            <w:r w:rsidRPr="005C0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Ведь гвоздей на столбе больше нет.</w:t>
            </w:r>
          </w:p>
          <w:p w:rsidR="005C0CFC" w:rsidRPr="005C0CFC" w:rsidRDefault="005C0CFC" w:rsidP="005C0C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Гвоздей нет, а дырки остались…</w:t>
            </w:r>
          </w:p>
          <w:p w:rsidR="00261C3D" w:rsidRDefault="00261C3D" w:rsidP="00F87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Рефлексия</w:t>
            </w:r>
          </w:p>
          <w:p w:rsidR="00526709" w:rsidRPr="00261C3D" w:rsidRDefault="00526709" w:rsidP="00F87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задаёт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«Узнали ли вы на занятии что-то новое</w:t>
            </w:r>
            <w:r w:rsidR="00421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Могут ли эти знания пригодиться в жизни?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61C3D" w:rsidRPr="00261C3D" w:rsidRDefault="00261C3D" w:rsidP="00F87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261C3D" w:rsidRDefault="00261C3D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F3D" w:rsidRDefault="006B78D6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приветствуют педагога.</w:t>
            </w:r>
          </w:p>
          <w:p w:rsidR="006B78D6" w:rsidRDefault="00EF46A7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рассказывают о своём </w:t>
            </w:r>
            <w:r w:rsidR="00700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астроении.</w:t>
            </w:r>
          </w:p>
          <w:p w:rsidR="002F2F3D" w:rsidRDefault="002F2F3D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A7" w:rsidRDefault="00801D0E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слушают рассказ педагога</w:t>
            </w:r>
            <w:r w:rsidR="00C90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предлагают варианты тем занятий.</w:t>
            </w:r>
          </w:p>
          <w:p w:rsidR="00003C97" w:rsidRDefault="00003C97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C97" w:rsidRDefault="00003C97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C97" w:rsidRDefault="00003C97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C97" w:rsidRDefault="00003C97" w:rsidP="00F87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9F0" w:rsidRDefault="006E69F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9F0" w:rsidRDefault="006E69F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9F0" w:rsidRDefault="006E69F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9F0" w:rsidRDefault="006E69F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9F0" w:rsidRDefault="006E69F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9F0" w:rsidRDefault="006E69F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9F0" w:rsidRDefault="006E69F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9F0" w:rsidRDefault="006E69F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C97" w:rsidRDefault="00003C97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рассказывают об известных им правах ребёнка</w:t>
            </w:r>
            <w:r w:rsidR="00C61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(право на </w:t>
            </w:r>
            <w:r w:rsidR="00C61094" w:rsidRPr="00C61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жизнь; на медицинское обслуживание; право воспитываться в семье;….</w:t>
            </w:r>
            <w:r w:rsidR="00C61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67E33" w:rsidRDefault="00C67E3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9F0" w:rsidRDefault="00C67E3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детей: «</w:t>
            </w:r>
            <w:r w:rsidR="006E69F0" w:rsidRPr="006E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Ребёнком считается человек до 18 лет, старше 18 лет – это взрослые люди (их права записаны в конституции - это правовой документ)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050" w:rsidRDefault="00E02050" w:rsidP="00E0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отвечают на вопросы.</w:t>
            </w: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754" w:rsidRDefault="00C27754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754" w:rsidRDefault="00C27754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754" w:rsidRDefault="00C27754" w:rsidP="00E0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754" w:rsidRDefault="00C27754" w:rsidP="00E0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754" w:rsidRDefault="00C27754" w:rsidP="00E0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754" w:rsidRDefault="00C27754" w:rsidP="00E0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754" w:rsidRDefault="00C27754" w:rsidP="00E0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754" w:rsidRDefault="00C27754" w:rsidP="00E0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754" w:rsidRDefault="00C27754" w:rsidP="00E0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754" w:rsidRDefault="00C27754" w:rsidP="00E0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050" w:rsidRDefault="00E02050" w:rsidP="00E0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детей: «</w:t>
            </w:r>
            <w:r w:rsidRPr="002B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детей: Соблюдать законы. Охранять природу. Защищать отечество. Заботиться о родителях. Получить образование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r w:rsidRPr="002B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050" w:rsidRDefault="00E02050" w:rsidP="00E0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отвечают на вопросы.</w:t>
            </w: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F4F" w:rsidRDefault="00A00F4F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F4F" w:rsidRDefault="00A00F4F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F4F" w:rsidRDefault="00A00F4F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подводят итог знаниям, полученным на занятии.</w:t>
            </w:r>
          </w:p>
          <w:p w:rsidR="00421F60" w:rsidRDefault="00421F60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F03" w:rsidRPr="00261C3D" w:rsidRDefault="002B0F03" w:rsidP="00C6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261C3D" w:rsidRDefault="00261C3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24CA" w:rsidRDefault="00A124CA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24CA" w:rsidRDefault="00A124CA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 самочувствия позволяет учащимся лучше настроиться на работу на занятии</w:t>
            </w:r>
          </w:p>
          <w:p w:rsidR="00A124CA" w:rsidRDefault="00A124CA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продуктивного метода обучения.</w:t>
            </w: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вопрос н</w:t>
            </w:r>
            <w:r w:rsidR="00A1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аправлен на закрепление понятия «обязанно</w:t>
            </w:r>
            <w:r w:rsidR="00C6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1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ть».</w:t>
            </w: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48D" w:rsidRPr="00261C3D" w:rsidRDefault="00EA448D" w:rsidP="00EF4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1C3D" w:rsidRPr="00261C3D" w:rsidRDefault="00261C3D" w:rsidP="00261C3D">
      <w:pPr>
        <w:rPr>
          <w:rFonts w:ascii="Times New Roman" w:hAnsi="Times New Roman"/>
          <w:sz w:val="24"/>
          <w:szCs w:val="24"/>
        </w:rPr>
      </w:pPr>
    </w:p>
    <w:p w:rsidR="00261C3D" w:rsidRPr="00261C3D" w:rsidRDefault="00261C3D" w:rsidP="00261C3D">
      <w:pPr>
        <w:rPr>
          <w:rFonts w:ascii="Times New Roman" w:hAnsi="Times New Roman"/>
          <w:sz w:val="24"/>
          <w:szCs w:val="24"/>
        </w:rPr>
      </w:pPr>
    </w:p>
    <w:p w:rsidR="00261C3D" w:rsidRDefault="00261C3D" w:rsidP="00261C3D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Используемая литература.</w:t>
      </w:r>
    </w:p>
    <w:p w:rsidR="00913F02" w:rsidRPr="0062640C" w:rsidRDefault="00913F02" w:rsidP="0062640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62640C">
        <w:rPr>
          <w:rFonts w:ascii="Times New Roman" w:hAnsi="Times New Roman"/>
          <w:sz w:val="24"/>
          <w:szCs w:val="24"/>
        </w:rPr>
        <w:t>Алоева</w:t>
      </w:r>
      <w:proofErr w:type="spellEnd"/>
      <w:r w:rsidRPr="0062640C">
        <w:rPr>
          <w:rFonts w:ascii="Times New Roman" w:hAnsi="Times New Roman"/>
          <w:sz w:val="24"/>
          <w:szCs w:val="24"/>
        </w:rPr>
        <w:t xml:space="preserve"> М. А., </w:t>
      </w:r>
      <w:proofErr w:type="spellStart"/>
      <w:r w:rsidRPr="0062640C">
        <w:rPr>
          <w:rFonts w:ascii="Times New Roman" w:hAnsi="Times New Roman"/>
          <w:sz w:val="24"/>
          <w:szCs w:val="24"/>
        </w:rPr>
        <w:t>Бейсова</w:t>
      </w:r>
      <w:proofErr w:type="spellEnd"/>
      <w:r w:rsidRPr="0062640C">
        <w:rPr>
          <w:rFonts w:ascii="Times New Roman" w:hAnsi="Times New Roman"/>
          <w:sz w:val="24"/>
          <w:szCs w:val="24"/>
        </w:rPr>
        <w:t xml:space="preserve"> В. Е. Поговорим как взрослые. Классные часы в 9-11 классах; Феникс - Москва, 2008. - 320 </w:t>
      </w:r>
      <w:proofErr w:type="spellStart"/>
      <w:r w:rsidRPr="0062640C">
        <w:rPr>
          <w:rFonts w:ascii="Times New Roman" w:hAnsi="Times New Roman"/>
          <w:sz w:val="24"/>
          <w:szCs w:val="24"/>
        </w:rPr>
        <w:t>c</w:t>
      </w:r>
      <w:proofErr w:type="spellEnd"/>
      <w:r w:rsidRPr="0062640C">
        <w:rPr>
          <w:rFonts w:ascii="Times New Roman" w:hAnsi="Times New Roman"/>
          <w:sz w:val="24"/>
          <w:szCs w:val="24"/>
        </w:rPr>
        <w:t>.</w:t>
      </w:r>
    </w:p>
    <w:p w:rsidR="00913F02" w:rsidRPr="0062640C" w:rsidRDefault="00913F02" w:rsidP="0062640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2640C">
        <w:rPr>
          <w:rFonts w:ascii="Times New Roman" w:hAnsi="Times New Roman"/>
          <w:sz w:val="24"/>
          <w:szCs w:val="24"/>
        </w:rPr>
        <w:t xml:space="preserve">В помощь классному руководителю; </w:t>
      </w:r>
      <w:proofErr w:type="spellStart"/>
      <w:r w:rsidRPr="0062640C">
        <w:rPr>
          <w:rFonts w:ascii="Times New Roman" w:hAnsi="Times New Roman"/>
          <w:sz w:val="24"/>
          <w:szCs w:val="24"/>
        </w:rPr>
        <w:t>Красико-Принт</w:t>
      </w:r>
      <w:proofErr w:type="spellEnd"/>
      <w:r w:rsidRPr="0062640C">
        <w:rPr>
          <w:rFonts w:ascii="Times New Roman" w:hAnsi="Times New Roman"/>
          <w:sz w:val="24"/>
          <w:szCs w:val="24"/>
        </w:rPr>
        <w:t xml:space="preserve"> - Москва, 2003. - 176 </w:t>
      </w:r>
      <w:proofErr w:type="spellStart"/>
      <w:r w:rsidRPr="0062640C">
        <w:rPr>
          <w:rFonts w:ascii="Times New Roman" w:hAnsi="Times New Roman"/>
          <w:sz w:val="24"/>
          <w:szCs w:val="24"/>
        </w:rPr>
        <w:t>c</w:t>
      </w:r>
      <w:proofErr w:type="spellEnd"/>
      <w:r w:rsidRPr="0062640C">
        <w:rPr>
          <w:rFonts w:ascii="Times New Roman" w:hAnsi="Times New Roman"/>
          <w:sz w:val="24"/>
          <w:szCs w:val="24"/>
        </w:rPr>
        <w:t>.</w:t>
      </w:r>
    </w:p>
    <w:p w:rsidR="00913F02" w:rsidRPr="0062640C" w:rsidRDefault="0062640C" w:rsidP="0062640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2640C">
        <w:rPr>
          <w:rFonts w:ascii="Times New Roman" w:hAnsi="Times New Roman"/>
          <w:sz w:val="24"/>
          <w:szCs w:val="24"/>
        </w:rPr>
        <w:t xml:space="preserve">Женило М. Ю. Правовые классные часы для старшеклассников и учащихся лицеев; Феникс - Москва, 2006. - 320 </w:t>
      </w:r>
      <w:proofErr w:type="spellStart"/>
      <w:r w:rsidRPr="0062640C">
        <w:rPr>
          <w:rFonts w:ascii="Times New Roman" w:hAnsi="Times New Roman"/>
          <w:sz w:val="24"/>
          <w:szCs w:val="24"/>
        </w:rPr>
        <w:t>c</w:t>
      </w:r>
      <w:proofErr w:type="spellEnd"/>
      <w:r w:rsidRPr="0062640C">
        <w:rPr>
          <w:rFonts w:ascii="Times New Roman" w:hAnsi="Times New Roman"/>
          <w:sz w:val="24"/>
          <w:szCs w:val="24"/>
        </w:rPr>
        <w:t>.</w:t>
      </w:r>
    </w:p>
    <w:p w:rsidR="00421F60" w:rsidRDefault="00421F60">
      <w:pPr>
        <w:rPr>
          <w:b/>
        </w:rPr>
      </w:pPr>
      <w:r>
        <w:rPr>
          <w:b/>
        </w:rPr>
        <w:br w:type="page"/>
      </w:r>
    </w:p>
    <w:p w:rsidR="00261C3D" w:rsidRPr="00261C3D" w:rsidRDefault="00261C3D" w:rsidP="00261C3D">
      <w:pPr>
        <w:rPr>
          <w:b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 xml:space="preserve">Муниципальное бюджетное  учреждение дополнительного образования  </w:t>
      </w: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>«Центр детского творчества «Октябрьский»</w:t>
      </w: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sz w:val="24"/>
          <w:szCs w:val="24"/>
        </w:rPr>
      </w:pPr>
      <w:r w:rsidRPr="00522B81">
        <w:rPr>
          <w:rFonts w:ascii="Times New Roman" w:hAnsi="Times New Roman"/>
          <w:sz w:val="24"/>
          <w:szCs w:val="24"/>
        </w:rPr>
        <w:t xml:space="preserve">Конспект занятия: </w:t>
      </w:r>
      <w:r w:rsidRPr="00522B81">
        <w:rPr>
          <w:rFonts w:ascii="Times New Roman" w:hAnsi="Times New Roman"/>
          <w:b/>
          <w:sz w:val="24"/>
          <w:szCs w:val="24"/>
        </w:rPr>
        <w:t>«</w:t>
      </w:r>
      <w:r w:rsidR="00C67807">
        <w:rPr>
          <w:rFonts w:ascii="Times New Roman" w:hAnsi="Times New Roman"/>
          <w:sz w:val="24"/>
          <w:szCs w:val="24"/>
        </w:rPr>
        <w:t>Экстремальные</w:t>
      </w:r>
      <w:r w:rsidR="008F3027">
        <w:rPr>
          <w:rFonts w:ascii="Times New Roman" w:hAnsi="Times New Roman"/>
          <w:sz w:val="24"/>
          <w:szCs w:val="24"/>
        </w:rPr>
        <w:t xml:space="preserve"> ситуации в нашей жизни</w:t>
      </w:r>
      <w:r w:rsidRPr="00522B81">
        <w:rPr>
          <w:rFonts w:ascii="Times New Roman" w:hAnsi="Times New Roman"/>
          <w:b/>
          <w:sz w:val="24"/>
          <w:szCs w:val="24"/>
        </w:rPr>
        <w:t>»</w:t>
      </w:r>
    </w:p>
    <w:p w:rsidR="00822E28" w:rsidRPr="00522B81" w:rsidRDefault="00822E28" w:rsidP="00822E28">
      <w:pPr>
        <w:jc w:val="center"/>
        <w:rPr>
          <w:rFonts w:ascii="Times New Roman" w:hAnsi="Times New Roman"/>
          <w:sz w:val="24"/>
          <w:szCs w:val="24"/>
        </w:rPr>
      </w:pPr>
      <w:r w:rsidRPr="00522B81">
        <w:rPr>
          <w:rFonts w:ascii="Times New Roman" w:hAnsi="Times New Roman"/>
          <w:sz w:val="24"/>
          <w:szCs w:val="24"/>
        </w:rPr>
        <w:t xml:space="preserve">(занятие разработано для детей </w:t>
      </w:r>
      <w:r>
        <w:rPr>
          <w:rFonts w:ascii="Times New Roman" w:hAnsi="Times New Roman"/>
          <w:sz w:val="24"/>
          <w:szCs w:val="24"/>
        </w:rPr>
        <w:t>старшего школьного</w:t>
      </w:r>
      <w:r w:rsidRPr="00522B81">
        <w:rPr>
          <w:rFonts w:ascii="Times New Roman" w:hAnsi="Times New Roman"/>
          <w:sz w:val="24"/>
          <w:szCs w:val="24"/>
        </w:rPr>
        <w:t xml:space="preserve"> возраста)</w:t>
      </w:r>
    </w:p>
    <w:p w:rsidR="00822E28" w:rsidRPr="00522B81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 xml:space="preserve">Подготовила:  педагог </w:t>
      </w:r>
      <w:r>
        <w:rPr>
          <w:rFonts w:ascii="Times New Roman" w:hAnsi="Times New Roman"/>
          <w:b/>
          <w:sz w:val="24"/>
          <w:szCs w:val="24"/>
        </w:rPr>
        <w:t>Колупаева Ольга Владимировна</w:t>
      </w: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>Рязань – 2016г.</w:t>
      </w:r>
    </w:p>
    <w:p w:rsidR="00822E28" w:rsidRPr="00522B81" w:rsidRDefault="00822E28" w:rsidP="00822E28">
      <w:pPr>
        <w:jc w:val="center"/>
        <w:rPr>
          <w:rFonts w:ascii="Times New Roman" w:hAnsi="Times New Roman"/>
          <w:sz w:val="24"/>
          <w:szCs w:val="24"/>
        </w:rPr>
      </w:pPr>
    </w:p>
    <w:p w:rsidR="00822E28" w:rsidRPr="00261C3D" w:rsidRDefault="00822E28" w:rsidP="00822E28">
      <w:pPr>
        <w:rPr>
          <w:rFonts w:ascii="Times New Roman" w:hAnsi="Times New Roman"/>
          <w:b/>
          <w:bCs/>
          <w:sz w:val="24"/>
          <w:szCs w:val="24"/>
        </w:rPr>
      </w:pPr>
      <w:r w:rsidRPr="00261C3D">
        <w:rPr>
          <w:rFonts w:ascii="Times New Roman" w:hAnsi="Times New Roman"/>
          <w:b/>
          <w:bCs/>
          <w:sz w:val="24"/>
          <w:szCs w:val="24"/>
        </w:rPr>
        <w:t xml:space="preserve">Тип занятия: </w:t>
      </w:r>
      <w:r w:rsidR="008F3027" w:rsidRPr="005D5C75">
        <w:rPr>
          <w:rFonts w:ascii="Times New Roman" w:hAnsi="Times New Roman"/>
          <w:sz w:val="24"/>
          <w:szCs w:val="24"/>
        </w:rPr>
        <w:t>Занятие первично-ознакомительного типа.</w:t>
      </w:r>
    </w:p>
    <w:p w:rsidR="00822E28" w:rsidRPr="00261C3D" w:rsidRDefault="00822E28" w:rsidP="00822E28">
      <w:pPr>
        <w:rPr>
          <w:rFonts w:ascii="Times New Roman" w:hAnsi="Times New Roman"/>
          <w:b/>
          <w:bCs/>
          <w:sz w:val="24"/>
          <w:szCs w:val="24"/>
        </w:rPr>
      </w:pPr>
    </w:p>
    <w:p w:rsidR="00822E28" w:rsidRPr="000C68DC" w:rsidRDefault="00822E28" w:rsidP="00822E28">
      <w:pPr>
        <w:rPr>
          <w:rFonts w:ascii="Times New Roman" w:hAnsi="Times New Roman"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Цель:</w:t>
      </w:r>
      <w:r w:rsidR="00C67807">
        <w:rPr>
          <w:rFonts w:ascii="Times New Roman" w:hAnsi="Times New Roman"/>
          <w:b/>
          <w:sz w:val="24"/>
          <w:szCs w:val="24"/>
        </w:rPr>
        <w:t xml:space="preserve"> </w:t>
      </w:r>
      <w:r w:rsidR="008F3027" w:rsidRPr="000C68DC">
        <w:rPr>
          <w:rFonts w:ascii="Times New Roman" w:hAnsi="Times New Roman"/>
          <w:sz w:val="24"/>
          <w:szCs w:val="24"/>
        </w:rPr>
        <w:t>Учить принимать решения в экстремальных ситуациях, формировать привычку всегда быть вни</w:t>
      </w:r>
      <w:r w:rsidR="000C68DC">
        <w:rPr>
          <w:rFonts w:ascii="Times New Roman" w:hAnsi="Times New Roman"/>
          <w:sz w:val="24"/>
          <w:szCs w:val="24"/>
        </w:rPr>
        <w:t>мательным при играх и прогулках,</w:t>
      </w:r>
      <w:r w:rsidR="008F3027" w:rsidRPr="000C68DC">
        <w:rPr>
          <w:rFonts w:ascii="Times New Roman" w:hAnsi="Times New Roman"/>
          <w:sz w:val="24"/>
          <w:szCs w:val="24"/>
        </w:rPr>
        <w:t xml:space="preserve"> ознакомление школьников с элементарными правилами оказания первой помощи при несчастных случаях.</w:t>
      </w:r>
    </w:p>
    <w:p w:rsidR="00822E28" w:rsidRPr="00261C3D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261C3D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Задачи:</w:t>
      </w:r>
    </w:p>
    <w:p w:rsidR="000469B5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0469B5" w:rsidRPr="000469B5" w:rsidRDefault="000C68DC" w:rsidP="000469B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69B5">
        <w:rPr>
          <w:rFonts w:ascii="Times New Roman" w:hAnsi="Times New Roman"/>
          <w:sz w:val="24"/>
          <w:szCs w:val="24"/>
        </w:rPr>
        <w:t>формировать представление у учащихся о том, что мы называем экстремальной ситуацией и где она может возникнуть</w:t>
      </w:r>
      <w:r w:rsidR="000469B5" w:rsidRPr="000469B5">
        <w:rPr>
          <w:rFonts w:ascii="Times New Roman" w:hAnsi="Times New Roman"/>
          <w:sz w:val="24"/>
          <w:szCs w:val="24"/>
        </w:rPr>
        <w:t>;</w:t>
      </w:r>
    </w:p>
    <w:p w:rsidR="00822E28" w:rsidRPr="000469B5" w:rsidRDefault="000469B5" w:rsidP="000469B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69B5">
        <w:rPr>
          <w:rFonts w:ascii="Times New Roman" w:hAnsi="Times New Roman"/>
          <w:sz w:val="24"/>
          <w:szCs w:val="24"/>
        </w:rPr>
        <w:t>подчеркнуть, что принятое рациональное решение способствует предупреждению поступков разрушающих здоровье,</w:t>
      </w:r>
    </w:p>
    <w:p w:rsidR="008C09B0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Развивающие:</w:t>
      </w:r>
    </w:p>
    <w:p w:rsidR="00822E28" w:rsidRPr="008C09B0" w:rsidRDefault="00BE2049" w:rsidP="008C09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C09B0">
        <w:rPr>
          <w:rFonts w:ascii="Times New Roman" w:hAnsi="Times New Roman"/>
          <w:sz w:val="24"/>
          <w:szCs w:val="24"/>
        </w:rPr>
        <w:t>развивать умения анализировать, сравнивать, обобщать, логически мыслить.</w:t>
      </w:r>
    </w:p>
    <w:p w:rsidR="008C09B0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8C09B0" w:rsidRPr="008C09B0" w:rsidRDefault="00BE2049" w:rsidP="008C09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C09B0">
        <w:rPr>
          <w:rFonts w:ascii="Times New Roman" w:hAnsi="Times New Roman"/>
          <w:sz w:val="24"/>
          <w:szCs w:val="24"/>
        </w:rPr>
        <w:t>воспитание бережного отношения к собственному здоровью,</w:t>
      </w:r>
    </w:p>
    <w:p w:rsidR="008C09B0" w:rsidRPr="008C09B0" w:rsidRDefault="00BE2049" w:rsidP="008C09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C09B0">
        <w:rPr>
          <w:rFonts w:ascii="Times New Roman" w:hAnsi="Times New Roman"/>
          <w:sz w:val="24"/>
          <w:szCs w:val="24"/>
        </w:rPr>
        <w:t>воспитание правовой культуры школьников</w:t>
      </w:r>
    </w:p>
    <w:p w:rsidR="00822E28" w:rsidRPr="008C09B0" w:rsidRDefault="008C09B0" w:rsidP="008C09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C09B0">
        <w:rPr>
          <w:rFonts w:ascii="Times New Roman" w:hAnsi="Times New Roman"/>
          <w:sz w:val="24"/>
          <w:szCs w:val="24"/>
        </w:rPr>
        <w:t xml:space="preserve">воспитание </w:t>
      </w:r>
      <w:r w:rsidR="00BE2049" w:rsidRPr="008C09B0">
        <w:rPr>
          <w:rFonts w:ascii="Times New Roman" w:hAnsi="Times New Roman"/>
          <w:sz w:val="24"/>
          <w:szCs w:val="24"/>
        </w:rPr>
        <w:t>навыков выживания в экстремальных ситуациях.</w:t>
      </w:r>
    </w:p>
    <w:p w:rsidR="00822E28" w:rsidRPr="00261C3D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261C3D" w:rsidRDefault="00822E28" w:rsidP="00822E28">
      <w:pPr>
        <w:rPr>
          <w:rFonts w:ascii="Times New Roman" w:hAnsi="Times New Roman"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 xml:space="preserve">Методическое обеспечение: </w:t>
      </w:r>
    </w:p>
    <w:p w:rsidR="00822E28" w:rsidRPr="00B20755" w:rsidRDefault="005F47BC" w:rsidP="00B2075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20755">
        <w:rPr>
          <w:rFonts w:ascii="Times New Roman" w:hAnsi="Times New Roman"/>
          <w:sz w:val="24"/>
          <w:szCs w:val="24"/>
        </w:rPr>
        <w:t>Ватман и маркеры.</w:t>
      </w:r>
    </w:p>
    <w:p w:rsidR="005F47BC" w:rsidRPr="00152547" w:rsidRDefault="005F47BC" w:rsidP="00B2075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B20755">
        <w:rPr>
          <w:rFonts w:ascii="Times New Roman" w:hAnsi="Times New Roman"/>
          <w:sz w:val="24"/>
          <w:szCs w:val="24"/>
        </w:rPr>
        <w:t xml:space="preserve">Презентация </w:t>
      </w:r>
      <w:r w:rsidR="00B20755" w:rsidRPr="00B20755">
        <w:rPr>
          <w:rFonts w:ascii="Times New Roman" w:hAnsi="Times New Roman"/>
          <w:sz w:val="24"/>
          <w:szCs w:val="24"/>
        </w:rPr>
        <w:t>и средство для её демонстрации (компьютер, планшет)</w:t>
      </w:r>
      <w:r w:rsidR="00152547">
        <w:rPr>
          <w:rFonts w:ascii="Times New Roman" w:hAnsi="Times New Roman"/>
          <w:sz w:val="24"/>
          <w:szCs w:val="24"/>
        </w:rPr>
        <w:t>.</w:t>
      </w:r>
    </w:p>
    <w:p w:rsidR="00152547" w:rsidRPr="00B20755" w:rsidRDefault="00152547" w:rsidP="00B2075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Карточки с вопросами для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Блиц-опроса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22E28" w:rsidRPr="00261C3D" w:rsidRDefault="00822E28" w:rsidP="00822E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290"/>
        <w:gridCol w:w="2693"/>
        <w:gridCol w:w="1950"/>
      </w:tblGrid>
      <w:tr w:rsidR="00822E28" w:rsidRPr="00261C3D" w:rsidTr="003104DD">
        <w:trPr>
          <w:trHeight w:val="529"/>
        </w:trPr>
        <w:tc>
          <w:tcPr>
            <w:tcW w:w="638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0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693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950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22E28" w:rsidRPr="00261C3D" w:rsidTr="003104DD">
        <w:trPr>
          <w:trHeight w:val="390"/>
        </w:trPr>
        <w:tc>
          <w:tcPr>
            <w:tcW w:w="638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Вводная часть.</w:t>
            </w:r>
          </w:p>
          <w:p w:rsidR="00B17ED6" w:rsidRDefault="00B17ED6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Приветствие.</w:t>
            </w:r>
          </w:p>
          <w:p w:rsidR="00B17ED6" w:rsidRDefault="00B17ED6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Опрос самочувствия.</w:t>
            </w:r>
          </w:p>
          <w:p w:rsidR="00B17ED6" w:rsidRDefault="00B17ED6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7ED6" w:rsidRDefault="00B17ED6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7ED6" w:rsidRDefault="00B17ED6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Предложение темы занятия. </w:t>
            </w:r>
          </w:p>
          <w:p w:rsidR="00B17ED6" w:rsidRDefault="00B17ED6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</w:t>
            </w:r>
            <w:r w:rsidR="008C1215" w:rsidRPr="008C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беседует с детьми о том, что человек иногда попадает в экстремальные ситуации. </w:t>
            </w:r>
            <w:r w:rsidR="0069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C1215" w:rsidRPr="008C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лучается и такое, что человек сам создает такие ситуации из-за невнимательности, неправильного обращения с окружающими предметами.</w:t>
            </w:r>
            <w:r w:rsidR="0069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атем </w:t>
            </w:r>
            <w:r w:rsidR="0069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C6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задаёт вопрос «Как вы считаете, какова тема нашего занятия?»</w:t>
            </w:r>
          </w:p>
          <w:p w:rsidR="000739C5" w:rsidRDefault="000739C5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Default="00B17ED6" w:rsidP="00B17E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предложения учащимися вариантов тем, педагог озвучивает тему занятия </w:t>
            </w:r>
            <w:r w:rsidRPr="00522B8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67807">
              <w:rPr>
                <w:rFonts w:ascii="Times New Roman" w:hAnsi="Times New Roman"/>
                <w:sz w:val="24"/>
                <w:szCs w:val="24"/>
              </w:rPr>
              <w:t>Экстремальные</w:t>
            </w:r>
            <w:r w:rsidR="00691CFD">
              <w:rPr>
                <w:rFonts w:ascii="Times New Roman" w:hAnsi="Times New Roman"/>
                <w:sz w:val="24"/>
                <w:szCs w:val="24"/>
              </w:rPr>
              <w:t xml:space="preserve"> ситуации в нашей жизни</w:t>
            </w:r>
            <w:r w:rsidRPr="00522B8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739C5" w:rsidRDefault="000739C5" w:rsidP="00B17E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9C5" w:rsidRDefault="000739C5" w:rsidP="00B17E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9C5" w:rsidRDefault="000739C5" w:rsidP="00B17E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AF3" w:rsidRDefault="00E43AF3" w:rsidP="00E43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Изучение темы.</w:t>
            </w:r>
          </w:p>
          <w:p w:rsidR="000739C5" w:rsidRPr="00261C3D" w:rsidRDefault="000739C5" w:rsidP="00B17E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2E28" w:rsidRPr="00261C3D" w:rsidRDefault="00F6232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просит</w:t>
            </w:r>
            <w:r w:rsidR="00C6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F6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Pr="00F6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такое в их понимании экстремальная ситуация, и </w:t>
            </w:r>
            <w:proofErr w:type="spellStart"/>
            <w:r w:rsidRPr="00F6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</w:t>
            </w:r>
            <w:r w:rsidR="00356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6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примеры. </w:t>
            </w:r>
            <w:r w:rsidR="00356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Pr="00F6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записывает варианты ответов на доске</w:t>
            </w:r>
            <w:r w:rsidR="00C95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(или </w:t>
            </w:r>
            <w:r w:rsidR="00A7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ватмане</w:t>
            </w:r>
            <w:r w:rsidR="00C95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6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 каждой записанной экстремальной ситуации подбирается вариант поведения. Когда весь перечень исчерпан, </w:t>
            </w:r>
            <w:r w:rsidR="00A7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Pr="00F6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делает обобщение. </w:t>
            </w:r>
          </w:p>
          <w:p w:rsidR="00822E28" w:rsidRPr="00DF299B" w:rsidRDefault="00DF299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по подгруппам.</w:t>
            </w:r>
          </w:p>
          <w:p w:rsidR="0092009A" w:rsidRDefault="00DF299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 w:rsidR="00E43AF3" w:rsidRPr="00E4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делится на 4 – 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="00E43AF3" w:rsidRPr="00E4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групп. Каждая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="00E43AF3" w:rsidRPr="00E4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получает карточку - задание, на которой коротко описывается экстремальная ситуация. </w:t>
            </w:r>
          </w:p>
          <w:p w:rsidR="00822E28" w:rsidRPr="00261C3D" w:rsidRDefault="0092009A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C6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уточняет знание учащимися </w:t>
            </w:r>
            <w:r w:rsidR="00E43AF3" w:rsidRPr="00E4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телефонов экстренной службы. </w:t>
            </w:r>
          </w:p>
          <w:p w:rsidR="00B20755" w:rsidRDefault="00B20755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120" w:rsidRPr="00C61120" w:rsidRDefault="00C61120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Просмотр презентации </w:t>
            </w:r>
            <w:r w:rsidRPr="00C6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«Правила поведения в </w:t>
            </w:r>
            <w:r w:rsidR="00C67807" w:rsidRPr="00C6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экстремальных</w:t>
            </w:r>
            <w:r w:rsidRPr="00C6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ситуациях».</w:t>
            </w:r>
          </w:p>
          <w:p w:rsidR="00C61120" w:rsidRDefault="00C61120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058B" w:rsidRDefault="00A5058B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Блиц-опрос</w:t>
            </w:r>
            <w:r w:rsidR="00C611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354F90" w:rsidRPr="00A5058B" w:rsidRDefault="00354F90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058B" w:rsidRPr="00A5058B" w:rsidRDefault="00A5058B" w:rsidP="00A5058B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модели поведения в экстремальных ситуациях вы знаете? </w:t>
            </w:r>
          </w:p>
          <w:p w:rsidR="00A5058B" w:rsidRPr="00A5058B" w:rsidRDefault="00A5058B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58B" w:rsidRDefault="00A5058B" w:rsidP="00A5058B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потерялись </w:t>
            </w:r>
            <w:r w:rsidR="001E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незнакомом районе или городе</w:t>
            </w: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 кому можно обратиться за помощью?</w:t>
            </w:r>
          </w:p>
          <w:p w:rsidR="00B20755" w:rsidRPr="00B20755" w:rsidRDefault="00B20755" w:rsidP="00B207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58B" w:rsidRDefault="00EB2628" w:rsidP="001E152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вызвать экстренные службы с мобильного телефона?</w:t>
            </w:r>
          </w:p>
          <w:p w:rsidR="002F2B36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Pr="002F2B36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58B" w:rsidRDefault="00A5058B" w:rsidP="002F2B3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определить место купания на водоемах?</w:t>
            </w:r>
          </w:p>
          <w:p w:rsidR="002F2B36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Pr="002F2B36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58B" w:rsidRPr="00A736FF" w:rsidRDefault="00A5058B" w:rsidP="00A736F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не умеете плавать. Можно ли лежать на надувном матрасе </w:t>
            </w:r>
            <w:r w:rsidRPr="00A7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воде? Почему?</w:t>
            </w:r>
          </w:p>
          <w:p w:rsidR="00A5058B" w:rsidRDefault="00A5058B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Pr="00A5058B" w:rsidRDefault="002F2B36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58B" w:rsidRPr="00A736FF" w:rsidRDefault="00A5058B" w:rsidP="00A736F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обрабатывается поверхностный укус собаки?</w:t>
            </w:r>
          </w:p>
          <w:p w:rsidR="00A5058B" w:rsidRDefault="00A5058B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Pr="00A5058B" w:rsidRDefault="002F2B36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58B" w:rsidRPr="00A736FF" w:rsidRDefault="00A5058B" w:rsidP="00A736F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возвращаешься домой один, в подъезде у лифта встречаешь незнакомого человека. Он предлагает подняться с ним. Твои действия?</w:t>
            </w:r>
          </w:p>
          <w:p w:rsidR="00A5058B" w:rsidRPr="00A5058B" w:rsidRDefault="00A5058B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58B" w:rsidRPr="00A736FF" w:rsidRDefault="00A5058B" w:rsidP="00A736F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идешь по улице без взрослых и видишь, что тебя преследует незнакомый человек. Куда ты можешь побежать?</w:t>
            </w:r>
          </w:p>
          <w:p w:rsidR="00A5058B" w:rsidRPr="00A5058B" w:rsidRDefault="00A5058B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58B" w:rsidRPr="00C124BA" w:rsidRDefault="00A5058B" w:rsidP="00C124B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помочь человеку, на котором загорелась одежда?</w:t>
            </w:r>
          </w:p>
          <w:p w:rsidR="00A5058B" w:rsidRDefault="00A5058B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4F90" w:rsidRPr="00A5058B" w:rsidRDefault="00354F90" w:rsidP="00A505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58B" w:rsidRPr="00C124BA" w:rsidRDefault="00A5058B" w:rsidP="00C124B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от дыма погибает больше людей, чем от огня?</w:t>
            </w: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Default="00822E28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часть. Рефлексия</w:t>
            </w:r>
          </w:p>
          <w:p w:rsidR="00C124BA" w:rsidRPr="00C124BA" w:rsidRDefault="00C124BA" w:rsidP="00C124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нового узнали на уроке? </w:t>
            </w:r>
          </w:p>
          <w:p w:rsidR="00C124BA" w:rsidRPr="00C124BA" w:rsidRDefault="00C124BA" w:rsidP="00C124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Что, на ваш взгляд, самое трудное в данных ситуациях? </w:t>
            </w:r>
          </w:p>
          <w:p w:rsidR="00C124BA" w:rsidRPr="00C124BA" w:rsidRDefault="00C124BA" w:rsidP="00C124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было самым интересным?</w:t>
            </w:r>
          </w:p>
          <w:p w:rsidR="00822E28" w:rsidRPr="00747FE2" w:rsidRDefault="00747FE2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Раздача памяток.</w:t>
            </w:r>
          </w:p>
        </w:tc>
        <w:tc>
          <w:tcPr>
            <w:tcW w:w="2693" w:type="dxa"/>
          </w:tcPr>
          <w:p w:rsidR="00822E28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ED6" w:rsidRDefault="00B17ED6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приветствуют педагога.</w:t>
            </w:r>
          </w:p>
          <w:p w:rsidR="00B17ED6" w:rsidRDefault="00B17ED6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рассказывают о своём настроении.</w:t>
            </w:r>
          </w:p>
          <w:p w:rsidR="00B17ED6" w:rsidRDefault="00B17ED6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9C5" w:rsidRDefault="000739C5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C59" w:rsidRDefault="00893C59" w:rsidP="0089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слушают рассказ педагога и предлагают варианты тем занятий.</w:t>
            </w:r>
          </w:p>
          <w:p w:rsidR="000739C5" w:rsidRDefault="000739C5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9C5" w:rsidRDefault="000739C5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9C5" w:rsidRDefault="000739C5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9C5" w:rsidRDefault="000739C5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21A" w:rsidRDefault="000739C5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вспоминают о том, что люди попадают в различные экстремальные ситуации. В этих ситуациях можно вести себя по-разному, но выбранный вариант поведения должен быть ориентирован на сохранения здоровья.</w:t>
            </w:r>
          </w:p>
          <w:p w:rsidR="00A7421A" w:rsidRDefault="00A7421A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AF3" w:rsidRDefault="00E43AF3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21A" w:rsidRDefault="00A7421A" w:rsidP="00B1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обобщения дети приходят к выводу, что в сложных и трудных обстоятельствах можно, либо постараться выйти из ситуации, либо принимать меры по само спасению.</w:t>
            </w:r>
          </w:p>
          <w:p w:rsidR="00B17ED6" w:rsidRDefault="00B17ED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99B" w:rsidRDefault="00DF299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  <w:r w:rsidRPr="00E4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обсуждают </w:t>
            </w:r>
            <w:r w:rsidR="000A3839" w:rsidRPr="00E4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0A3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="000A3839" w:rsidRPr="00E4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группе </w:t>
            </w:r>
            <w:r w:rsidRPr="00E4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 </w:t>
            </w:r>
            <w:r w:rsidR="0092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</w:t>
            </w:r>
            <w:r w:rsidRPr="00E4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объясняют, почему ими выбран тот или иной вариант поведения.</w:t>
            </w: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120" w:rsidRDefault="00577DFE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презентации.</w:t>
            </w:r>
          </w:p>
          <w:p w:rsidR="00C61120" w:rsidRDefault="00C6112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120" w:rsidRDefault="00C6112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354F9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ответы детей:</w:t>
            </w: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(Звать на помощь, стараться выйти из ситуации, принимать меры по само спасению)</w:t>
            </w:r>
          </w:p>
          <w:p w:rsidR="002F2B36" w:rsidRPr="00A5058B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полицейскому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 прохожим</w:t>
            </w: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200" w:rsidRDefault="00F7420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– единый номер</w:t>
            </w:r>
            <w:proofErr w:type="gramEnd"/>
          </w:p>
          <w:p w:rsidR="002F2B36" w:rsidRPr="00A736FF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(01)- Пожарная охрана и спасатели</w:t>
            </w:r>
          </w:p>
          <w:p w:rsidR="002F2B36" w:rsidRPr="00A736FF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102 (02)- Милиция</w:t>
            </w:r>
          </w:p>
          <w:p w:rsidR="002F2B36" w:rsidRPr="00A736FF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 (03)- Скорая помощь</w:t>
            </w:r>
          </w:p>
          <w:p w:rsidR="002F2B36" w:rsidRPr="00A5058B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(04)- Аварийная служба газовой сети</w:t>
            </w: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Pr="00A5058B" w:rsidRDefault="002F2B36" w:rsidP="002F2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указательному знаку.)</w:t>
            </w: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(Нельзя, потому что течение вас может отнести далеко от берега, матрас может в любой момент </w:t>
            </w: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спуститься.)</w:t>
            </w: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200" w:rsidRDefault="00F7420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(Теплой мыльной водой, дезинфицирующими средствами, накладывается чистая повязка.)</w:t>
            </w:r>
          </w:p>
          <w:p w:rsidR="002F2B36" w:rsidRDefault="00354F9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(Вежливо отказать.)</w:t>
            </w: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354F9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(Домой, в дом друга, в школу, зайди в ближайший магазин).</w:t>
            </w: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354F9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(Накрыть его одеялом или чем-либо подобным, чтобы прекратить доступ кислорода, и продолжать его катать).</w:t>
            </w:r>
          </w:p>
          <w:p w:rsidR="00354F90" w:rsidRPr="00261C3D" w:rsidRDefault="00354F90" w:rsidP="00354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(Дым содержит ядовитые вещества.)</w:t>
            </w: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B36" w:rsidRDefault="002F2B3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99B" w:rsidRPr="00261C3D" w:rsidRDefault="00DF299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22E28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152547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осуществляется при помощи компьютера, планшета и т.п.</w:t>
            </w: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C69" w:rsidRPr="00261C3D" w:rsidRDefault="00FA2C6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2E28" w:rsidRPr="00261C3D" w:rsidRDefault="00822E28" w:rsidP="00822E28">
      <w:pPr>
        <w:rPr>
          <w:rFonts w:ascii="Times New Roman" w:hAnsi="Times New Roman"/>
          <w:sz w:val="24"/>
          <w:szCs w:val="24"/>
        </w:rPr>
      </w:pPr>
    </w:p>
    <w:p w:rsidR="005943A1" w:rsidRPr="005943A1" w:rsidRDefault="005943A1" w:rsidP="005943A1">
      <w:pPr>
        <w:rPr>
          <w:rFonts w:ascii="Times New Roman" w:hAnsi="Times New Roman"/>
          <w:b/>
          <w:sz w:val="24"/>
          <w:szCs w:val="24"/>
        </w:rPr>
      </w:pPr>
      <w:r w:rsidRPr="005943A1">
        <w:rPr>
          <w:rFonts w:ascii="Times New Roman" w:hAnsi="Times New Roman"/>
          <w:b/>
          <w:sz w:val="24"/>
          <w:szCs w:val="24"/>
        </w:rPr>
        <w:t>Памятка «Правило четырёх «не»:</w:t>
      </w:r>
    </w:p>
    <w:p w:rsidR="005943A1" w:rsidRPr="005943A1" w:rsidRDefault="005943A1" w:rsidP="005943A1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943A1">
        <w:rPr>
          <w:rFonts w:ascii="Times New Roman" w:hAnsi="Times New Roman"/>
          <w:sz w:val="24"/>
          <w:szCs w:val="24"/>
        </w:rPr>
        <w:t xml:space="preserve">Не разговаривай с незнакомцами и не впускай их в дом. </w:t>
      </w:r>
    </w:p>
    <w:p w:rsidR="005943A1" w:rsidRPr="005943A1" w:rsidRDefault="005943A1" w:rsidP="005943A1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943A1">
        <w:rPr>
          <w:rFonts w:ascii="Times New Roman" w:hAnsi="Times New Roman"/>
          <w:sz w:val="24"/>
          <w:szCs w:val="24"/>
        </w:rPr>
        <w:t xml:space="preserve">Не заходи с ними в лифт и подъезд. </w:t>
      </w:r>
    </w:p>
    <w:p w:rsidR="005943A1" w:rsidRPr="005943A1" w:rsidRDefault="005943A1" w:rsidP="005943A1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943A1">
        <w:rPr>
          <w:rFonts w:ascii="Times New Roman" w:hAnsi="Times New Roman"/>
          <w:sz w:val="24"/>
          <w:szCs w:val="24"/>
        </w:rPr>
        <w:t>Не садись в машину к незнакомцам.</w:t>
      </w:r>
    </w:p>
    <w:p w:rsidR="00822E28" w:rsidRPr="005943A1" w:rsidRDefault="005943A1" w:rsidP="005943A1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943A1">
        <w:rPr>
          <w:rFonts w:ascii="Times New Roman" w:hAnsi="Times New Roman"/>
          <w:sz w:val="24"/>
          <w:szCs w:val="24"/>
        </w:rPr>
        <w:t>Не задерживайся на улице после школы, особенно с наступлением темноты.</w:t>
      </w:r>
      <w:bookmarkStart w:id="0" w:name="_GoBack"/>
      <w:bookmarkEnd w:id="0"/>
    </w:p>
    <w:p w:rsidR="00822E28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Используемая литература.</w:t>
      </w:r>
    </w:p>
    <w:p w:rsidR="00913F02" w:rsidRPr="00AF10D6" w:rsidRDefault="00913F02" w:rsidP="00AF10D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AF10D6">
        <w:rPr>
          <w:rFonts w:ascii="Times New Roman" w:hAnsi="Times New Roman"/>
          <w:sz w:val="24"/>
          <w:szCs w:val="24"/>
        </w:rPr>
        <w:t>Ачкасова</w:t>
      </w:r>
      <w:proofErr w:type="spellEnd"/>
      <w:r w:rsidRPr="00AF10D6">
        <w:rPr>
          <w:rFonts w:ascii="Times New Roman" w:hAnsi="Times New Roman"/>
          <w:sz w:val="24"/>
          <w:szCs w:val="24"/>
        </w:rPr>
        <w:t xml:space="preserve"> Н. А., Сорокина И. С., Сорокина О. С. Наше здоровье в наших руках (+ CD-ROM); Антология - Москва, 2012. - 128 </w:t>
      </w:r>
      <w:proofErr w:type="spellStart"/>
      <w:r w:rsidRPr="00AF10D6">
        <w:rPr>
          <w:rFonts w:ascii="Times New Roman" w:hAnsi="Times New Roman"/>
          <w:sz w:val="24"/>
          <w:szCs w:val="24"/>
        </w:rPr>
        <w:t>c</w:t>
      </w:r>
      <w:proofErr w:type="spellEnd"/>
      <w:r w:rsidRPr="00AF10D6">
        <w:rPr>
          <w:rFonts w:ascii="Times New Roman" w:hAnsi="Times New Roman"/>
          <w:sz w:val="24"/>
          <w:szCs w:val="24"/>
        </w:rPr>
        <w:t>.</w:t>
      </w:r>
    </w:p>
    <w:p w:rsidR="00447A5B" w:rsidRPr="00AF10D6" w:rsidRDefault="00447A5B" w:rsidP="00AF10D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F10D6">
        <w:rPr>
          <w:rFonts w:ascii="Times New Roman" w:hAnsi="Times New Roman"/>
          <w:sz w:val="24"/>
          <w:szCs w:val="24"/>
        </w:rPr>
        <w:t xml:space="preserve">Боброва Л. В. Классные идеи для классного руководителя. Методические разработки для классных руководителей и организаторов внеклассной работы; Феникс - Москва, 2009. - 416 </w:t>
      </w:r>
      <w:proofErr w:type="spellStart"/>
      <w:r w:rsidRPr="00AF10D6">
        <w:rPr>
          <w:rFonts w:ascii="Times New Roman" w:hAnsi="Times New Roman"/>
          <w:sz w:val="24"/>
          <w:szCs w:val="24"/>
        </w:rPr>
        <w:t>c</w:t>
      </w:r>
      <w:proofErr w:type="spellEnd"/>
      <w:r w:rsidRPr="00AF10D6">
        <w:rPr>
          <w:rFonts w:ascii="Times New Roman" w:hAnsi="Times New Roman"/>
          <w:sz w:val="24"/>
          <w:szCs w:val="24"/>
        </w:rPr>
        <w:t>.</w:t>
      </w:r>
    </w:p>
    <w:p w:rsidR="00447A5B" w:rsidRPr="00AF10D6" w:rsidRDefault="00447A5B" w:rsidP="00AF10D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F10D6">
        <w:rPr>
          <w:rFonts w:ascii="Times New Roman" w:hAnsi="Times New Roman"/>
          <w:sz w:val="24"/>
          <w:szCs w:val="24"/>
        </w:rPr>
        <w:t xml:space="preserve">Галкина Т. И. Современный справочник классного руководителя 10-11 классов; Феникс - Москва, 2008. - 320 </w:t>
      </w:r>
      <w:proofErr w:type="spellStart"/>
      <w:r w:rsidRPr="00AF10D6">
        <w:rPr>
          <w:rFonts w:ascii="Times New Roman" w:hAnsi="Times New Roman"/>
          <w:sz w:val="24"/>
          <w:szCs w:val="24"/>
        </w:rPr>
        <w:t>c</w:t>
      </w:r>
      <w:proofErr w:type="spellEnd"/>
      <w:r w:rsidRPr="00AF10D6">
        <w:rPr>
          <w:rFonts w:ascii="Times New Roman" w:hAnsi="Times New Roman"/>
          <w:sz w:val="24"/>
          <w:szCs w:val="24"/>
        </w:rPr>
        <w:t>.</w:t>
      </w:r>
    </w:p>
    <w:p w:rsidR="00447A5B" w:rsidRPr="00AF10D6" w:rsidRDefault="00447A5B" w:rsidP="00AF10D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AF10D6">
        <w:rPr>
          <w:rFonts w:ascii="Times New Roman" w:hAnsi="Times New Roman"/>
          <w:sz w:val="24"/>
          <w:szCs w:val="24"/>
        </w:rPr>
        <w:t>Майорова</w:t>
      </w:r>
      <w:proofErr w:type="spellEnd"/>
      <w:r w:rsidRPr="00AF10D6">
        <w:rPr>
          <w:rFonts w:ascii="Times New Roman" w:hAnsi="Times New Roman"/>
          <w:sz w:val="24"/>
          <w:szCs w:val="24"/>
        </w:rPr>
        <w:t xml:space="preserve"> Н. П. Жизненно-важные навыки. Практический курс для подростков и родителей; Интеллект-Центр - Москва, 2010. - 272 </w:t>
      </w:r>
      <w:proofErr w:type="spellStart"/>
      <w:r w:rsidRPr="00AF10D6">
        <w:rPr>
          <w:rFonts w:ascii="Times New Roman" w:hAnsi="Times New Roman"/>
          <w:sz w:val="24"/>
          <w:szCs w:val="24"/>
        </w:rPr>
        <w:t>c</w:t>
      </w:r>
      <w:proofErr w:type="spellEnd"/>
      <w:r w:rsidRPr="00AF10D6">
        <w:rPr>
          <w:rFonts w:ascii="Times New Roman" w:hAnsi="Times New Roman"/>
          <w:sz w:val="24"/>
          <w:szCs w:val="24"/>
        </w:rPr>
        <w:t>.</w:t>
      </w:r>
    </w:p>
    <w:p w:rsidR="00747FE2" w:rsidRDefault="00747FE2">
      <w:pPr>
        <w:rPr>
          <w:b/>
        </w:rPr>
      </w:pPr>
      <w:r>
        <w:rPr>
          <w:b/>
        </w:rPr>
        <w:br w:type="page"/>
      </w:r>
    </w:p>
    <w:p w:rsidR="00747FE2" w:rsidRPr="00264F10" w:rsidRDefault="00747FE2" w:rsidP="00747FE2">
      <w:pPr>
        <w:pStyle w:val="a4"/>
        <w:rPr>
          <w:rFonts w:ascii="Times New Roman" w:hAnsi="Times New Roman"/>
          <w:b/>
          <w:sz w:val="24"/>
          <w:szCs w:val="24"/>
        </w:rPr>
      </w:pPr>
      <w:r w:rsidRPr="00264F10">
        <w:rPr>
          <w:rFonts w:ascii="Times New Roman" w:hAnsi="Times New Roman"/>
          <w:b/>
          <w:sz w:val="24"/>
          <w:szCs w:val="24"/>
        </w:rPr>
        <w:lastRenderedPageBreak/>
        <w:t xml:space="preserve">Памятка № 1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- Если ты оказался дома без родителей, никому чужому или малознакомому без родителей дверь не открывай, как бы ни представлялся незнакомец;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- Если пытаются открыть входную дверь, вызывай полицию по телефону «02», точно укажи адрес, а затем с балкона или с окна зови на помощь соседей или прохожих;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- Не входи сразу в подъезд многоэтажного дома, если перед тобой туда вошел одинокий мужчина или молодой парень;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– Не садись к незнакомым или мало знакомым лицам в автомобиль, даже если очень хочется покататься.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264F10">
        <w:rPr>
          <w:rFonts w:ascii="Times New Roman" w:hAnsi="Times New Roman"/>
          <w:b/>
          <w:sz w:val="24"/>
          <w:szCs w:val="24"/>
        </w:rPr>
        <w:t>Памятка № 2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 - Избегать в темное время суток улиц и переулков с плохим или слабым освещением, не ходить домой короткими, но опасными, особенно пролегающими через лесопарковую зону, дорогами, дабы сократить путь до дома, так как это очень удобное место для преступников;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- Не доверяйте случайным знакомым;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- Если чувствуешь, что тебя преследует незнакомый человек, зайди в ближайший магазин, любое людное место или попроси взрослого прохожего проводить до дома;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- Не садись к незнакомым или малознакомым лицам в автомобиль, даже если очень хочется покататься.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264F10">
        <w:rPr>
          <w:rFonts w:ascii="Times New Roman" w:hAnsi="Times New Roman"/>
          <w:b/>
          <w:sz w:val="24"/>
          <w:szCs w:val="24"/>
        </w:rPr>
        <w:t>Памятка № 3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- Как правильно вызывать пожарную службу?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- Что и в какой последовательности надо называть: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объект;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что горит;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адрес;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номер подъезда;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этаж;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код (для входа в подъезд);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фамилия;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телефон;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сколько этажей в здании;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есть ли опасность для людей.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Если возгорание произошло в квартире, при этом необходимо помнить:</w:t>
      </w:r>
    </w:p>
    <w:p w:rsidR="00747FE2" w:rsidRPr="00747FE2" w:rsidRDefault="00747FE2" w:rsidP="00264F1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во-первых, выделяющийся дым очень опасен, он содержит ядовитые вещества от него нельзя защититься, даже если дышать через сырую тряпку; </w:t>
      </w:r>
    </w:p>
    <w:p w:rsidR="00747FE2" w:rsidRPr="00747FE2" w:rsidRDefault="00747FE2" w:rsidP="00264F1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во-вторых, даже при успешном тушении не теряйте из виду путь к своему отступлению, внимательно следите за тем, чтобы выход оставался свободным и </w:t>
      </w:r>
      <w:proofErr w:type="spellStart"/>
      <w:r w:rsidRPr="00747FE2">
        <w:rPr>
          <w:rFonts w:ascii="Times New Roman" w:hAnsi="Times New Roman"/>
          <w:sz w:val="24"/>
          <w:szCs w:val="24"/>
        </w:rPr>
        <w:t>незадымлённым</w:t>
      </w:r>
      <w:proofErr w:type="spellEnd"/>
      <w:r w:rsidRPr="00747FE2">
        <w:rPr>
          <w:rFonts w:ascii="Times New Roman" w:hAnsi="Times New Roman"/>
          <w:sz w:val="24"/>
          <w:szCs w:val="24"/>
        </w:rPr>
        <w:t>;</w:t>
      </w:r>
    </w:p>
    <w:p w:rsidR="00747FE2" w:rsidRPr="00747FE2" w:rsidRDefault="00747FE2" w:rsidP="00264F1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lastRenderedPageBreak/>
        <w:t xml:space="preserve">в-третьих, если на вас загорелась одежда: нельзя бежать, это лишь усилит горение, надо быстро сбросить воспламенившуюся одежду, а если это не удалось, следует упасть и кататься по полу (земле), сбивая пламя. </w:t>
      </w:r>
    </w:p>
    <w:p w:rsidR="008F02D5" w:rsidRDefault="008F02D5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8F02D5">
        <w:rPr>
          <w:rFonts w:ascii="Times New Roman" w:hAnsi="Times New Roman"/>
          <w:b/>
          <w:sz w:val="24"/>
          <w:szCs w:val="24"/>
        </w:rPr>
        <w:t>Памятка № 4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 - Как можно потушить горящий электроприбор?</w:t>
      </w:r>
    </w:p>
    <w:p w:rsidR="00747FE2" w:rsidRPr="00747FE2" w:rsidRDefault="00747FE2" w:rsidP="008F02D5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отключить электроэнергию, накинуть на него одеяло, покрывало, чтобы прекратить доступ воздуха.</w:t>
      </w:r>
    </w:p>
    <w:p w:rsidR="00747FE2" w:rsidRPr="00747FE2" w:rsidRDefault="00747FE2" w:rsidP="008F02D5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нельзя тушить водой аппаратуру, включенную в электросеть!</w:t>
      </w:r>
    </w:p>
    <w:p w:rsidR="00747FE2" w:rsidRPr="00747FE2" w:rsidRDefault="00747FE2" w:rsidP="008F02D5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небольшое пламя на обесточенном телевизоре можно залить водой, но при этом надо находиться сзади или сбоку от телевизора во избежание травм при возможном взрыве кинескопа.</w:t>
      </w:r>
    </w:p>
    <w:p w:rsidR="00747FE2" w:rsidRPr="00747FE2" w:rsidRDefault="00747FE2" w:rsidP="008F02D5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при возгорании масла на сковородке необходимо сразу же плотно закрыть сковородку крышкой или выключить плиту.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8F02D5" w:rsidRDefault="008F02D5" w:rsidP="00747FE2">
      <w:pPr>
        <w:pStyle w:val="a4"/>
        <w:rPr>
          <w:rFonts w:ascii="Times New Roman" w:hAnsi="Times New Roman"/>
          <w:sz w:val="24"/>
          <w:szCs w:val="24"/>
        </w:rPr>
      </w:pPr>
      <w:r w:rsidRPr="008F02D5">
        <w:rPr>
          <w:rFonts w:ascii="Times New Roman" w:hAnsi="Times New Roman"/>
          <w:b/>
          <w:sz w:val="24"/>
          <w:szCs w:val="24"/>
        </w:rPr>
        <w:t xml:space="preserve">Памятка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747FE2" w:rsidRPr="008F02D5" w:rsidRDefault="00747FE2" w:rsidP="00747FE2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8F02D5">
        <w:rPr>
          <w:rFonts w:ascii="Times New Roman" w:hAnsi="Times New Roman"/>
          <w:sz w:val="24"/>
          <w:szCs w:val="24"/>
          <w:u w:val="single"/>
        </w:rPr>
        <w:t>Первая помощь при травмах: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8F02D5">
        <w:rPr>
          <w:rFonts w:ascii="Times New Roman" w:hAnsi="Times New Roman"/>
          <w:b/>
          <w:i/>
          <w:sz w:val="24"/>
          <w:szCs w:val="24"/>
        </w:rPr>
        <w:t>Вывихи</w:t>
      </w:r>
      <w:r w:rsidRPr="00747FE2">
        <w:rPr>
          <w:rFonts w:ascii="Times New Roman" w:hAnsi="Times New Roman"/>
          <w:sz w:val="24"/>
          <w:szCs w:val="24"/>
        </w:rPr>
        <w:t xml:space="preserve"> – смещение суставных концов костей.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8F02D5">
        <w:rPr>
          <w:rFonts w:ascii="Times New Roman" w:hAnsi="Times New Roman"/>
          <w:b/>
          <w:sz w:val="24"/>
          <w:szCs w:val="24"/>
        </w:rPr>
        <w:t>Симптомы</w:t>
      </w:r>
      <w:r w:rsidRPr="00747FE2">
        <w:rPr>
          <w:rFonts w:ascii="Times New Roman" w:hAnsi="Times New Roman"/>
          <w:sz w:val="24"/>
          <w:szCs w:val="24"/>
        </w:rPr>
        <w:t xml:space="preserve"> – боль в конечности, невозможность движений в суставе;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8F02D5">
        <w:rPr>
          <w:rFonts w:ascii="Times New Roman" w:hAnsi="Times New Roman"/>
          <w:b/>
          <w:sz w:val="24"/>
          <w:szCs w:val="24"/>
        </w:rPr>
        <w:t>Помощь</w:t>
      </w:r>
      <w:r w:rsidRPr="00747FE2">
        <w:rPr>
          <w:rFonts w:ascii="Times New Roman" w:hAnsi="Times New Roman"/>
          <w:sz w:val="24"/>
          <w:szCs w:val="24"/>
        </w:rPr>
        <w:t xml:space="preserve">: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холод на область поврежденного сустава;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обезболивающие средства (анальгин);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создать неподвижность конечности;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доставить пострадавшего в лечебное учреждение.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8F02D5">
        <w:rPr>
          <w:rFonts w:ascii="Times New Roman" w:hAnsi="Times New Roman"/>
          <w:b/>
          <w:i/>
          <w:sz w:val="24"/>
          <w:szCs w:val="24"/>
        </w:rPr>
        <w:t>Перелом (открытый, закрытый)</w:t>
      </w:r>
      <w:r w:rsidRPr="00747FE2">
        <w:rPr>
          <w:rFonts w:ascii="Times New Roman" w:hAnsi="Times New Roman"/>
          <w:sz w:val="24"/>
          <w:szCs w:val="24"/>
        </w:rPr>
        <w:t xml:space="preserve"> – повреждение кости нарушением ее целости.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8F02D5">
        <w:rPr>
          <w:rFonts w:ascii="Times New Roman" w:hAnsi="Times New Roman"/>
          <w:b/>
          <w:sz w:val="24"/>
          <w:szCs w:val="24"/>
        </w:rPr>
        <w:t>Симптомы</w:t>
      </w:r>
      <w:r w:rsidRPr="00747FE2">
        <w:rPr>
          <w:rFonts w:ascii="Times New Roman" w:hAnsi="Times New Roman"/>
          <w:sz w:val="24"/>
          <w:szCs w:val="24"/>
        </w:rPr>
        <w:t xml:space="preserve"> - резкая боль, невозможность движения в конечности, появление отечности, нарушение ее формы и длины;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8F02D5">
        <w:rPr>
          <w:rFonts w:ascii="Times New Roman" w:hAnsi="Times New Roman"/>
          <w:b/>
          <w:sz w:val="24"/>
          <w:szCs w:val="24"/>
        </w:rPr>
        <w:t>Помощь</w:t>
      </w:r>
      <w:r w:rsidRPr="00747FE2">
        <w:rPr>
          <w:rFonts w:ascii="Times New Roman" w:hAnsi="Times New Roman"/>
          <w:sz w:val="24"/>
          <w:szCs w:val="24"/>
        </w:rPr>
        <w:t>: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наложить шину </w:t>
      </w:r>
      <w:proofErr w:type="gramStart"/>
      <w:r w:rsidRPr="00747FE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7FE2">
        <w:rPr>
          <w:rFonts w:ascii="Times New Roman" w:hAnsi="Times New Roman"/>
          <w:sz w:val="24"/>
          <w:szCs w:val="24"/>
        </w:rPr>
        <w:t>подручный материал);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борьба с шоком или предупреждение его;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доставить пострадавшего в лечебное учреждение;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8F02D5">
        <w:rPr>
          <w:rFonts w:ascii="Times New Roman" w:hAnsi="Times New Roman"/>
          <w:b/>
          <w:i/>
          <w:sz w:val="24"/>
          <w:szCs w:val="24"/>
        </w:rPr>
        <w:t>Ушиб</w:t>
      </w:r>
      <w:r w:rsidRPr="00747FE2">
        <w:rPr>
          <w:rFonts w:ascii="Times New Roman" w:hAnsi="Times New Roman"/>
          <w:sz w:val="24"/>
          <w:szCs w:val="24"/>
        </w:rPr>
        <w:t xml:space="preserve"> – механическое повреждение мягких тканей без нарушения целости кожи.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8F02D5">
        <w:rPr>
          <w:rFonts w:ascii="Times New Roman" w:hAnsi="Times New Roman"/>
          <w:b/>
          <w:sz w:val="24"/>
          <w:szCs w:val="24"/>
        </w:rPr>
        <w:t>Симптомы</w:t>
      </w:r>
      <w:r w:rsidRPr="00747FE2">
        <w:rPr>
          <w:rFonts w:ascii="Times New Roman" w:hAnsi="Times New Roman"/>
          <w:sz w:val="24"/>
          <w:szCs w:val="24"/>
        </w:rPr>
        <w:t xml:space="preserve"> – боль, опухоль на месте повреждения, возможен кровоподтек (синяк).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8F02D5">
        <w:rPr>
          <w:rFonts w:ascii="Times New Roman" w:hAnsi="Times New Roman"/>
          <w:b/>
          <w:sz w:val="24"/>
          <w:szCs w:val="24"/>
        </w:rPr>
        <w:t>Помощь</w:t>
      </w:r>
      <w:r w:rsidRPr="00747FE2">
        <w:rPr>
          <w:rFonts w:ascii="Times New Roman" w:hAnsi="Times New Roman"/>
          <w:sz w:val="24"/>
          <w:szCs w:val="24"/>
        </w:rPr>
        <w:t>: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холод (лед, холодная вода);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покой поврежденной части;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при сильном ушибе – доставить пострадавшего в больницу;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- Из-за внезапности травм люди часто теряются, пугаются или действуют неумело. Но если вовремя и правильно оказать медицинскую помощь, то можно избежать серьезного ухудшения здоровья и даже гибели человека. Если ты поранился или тебя укусило животное и из раны течет кровь, не надо пугаться, плакать, впадать в панику. Необходимо </w:t>
      </w:r>
      <w:r w:rsidRPr="00747FE2">
        <w:rPr>
          <w:rFonts w:ascii="Times New Roman" w:hAnsi="Times New Roman"/>
          <w:sz w:val="24"/>
          <w:szCs w:val="24"/>
        </w:rPr>
        <w:lastRenderedPageBreak/>
        <w:t xml:space="preserve">быстро обработать края раны йодом или зеленкой. Саму ранку йодом смазывать нельзя. Чтобы грязь и микробы не попали в обработанную ранку, а так же чтобы рана меньше болела, ее нужно прикрыть, забинтовать или заклеить бактерицидным лейкопластырем. Затем как можно скорее обратиться </w:t>
      </w:r>
      <w:proofErr w:type="gramStart"/>
      <w:r w:rsidRPr="00747FE2">
        <w:rPr>
          <w:rFonts w:ascii="Times New Roman" w:hAnsi="Times New Roman"/>
          <w:sz w:val="24"/>
          <w:szCs w:val="24"/>
        </w:rPr>
        <w:t>в</w:t>
      </w:r>
      <w:proofErr w:type="gramEnd"/>
      <w:r w:rsidR="00194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7FE2">
        <w:rPr>
          <w:rFonts w:ascii="Times New Roman" w:hAnsi="Times New Roman"/>
          <w:sz w:val="24"/>
          <w:szCs w:val="24"/>
        </w:rPr>
        <w:t>травм</w:t>
      </w:r>
      <w:proofErr w:type="gramEnd"/>
      <w:r w:rsidRPr="00747FE2">
        <w:rPr>
          <w:rFonts w:ascii="Times New Roman" w:hAnsi="Times New Roman"/>
          <w:sz w:val="24"/>
          <w:szCs w:val="24"/>
        </w:rPr>
        <w:t xml:space="preserve"> пункт к врачу.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- При падении или внезапном сильном ударе человек может сломать кость. Такая травма называется переломом.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5F47BC" w:rsidRDefault="00747FE2" w:rsidP="00747FE2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47FE2">
        <w:rPr>
          <w:rFonts w:ascii="Times New Roman" w:hAnsi="Times New Roman"/>
          <w:sz w:val="24"/>
          <w:szCs w:val="24"/>
        </w:rPr>
        <w:t xml:space="preserve">- Если осколки кости прорвали кожу и видны из кровоточащей раны, то такой перелом называется открытым. В этом случае нужно попытаться остановить кровотечение и обработать края раны. Чаще перелом бывает закрытым. При этом осколки не видны, но поврежденная нога или рука сильно болит, быстро отекает – и на месте перелома возникает бугор. </w:t>
      </w:r>
      <w:r w:rsidRPr="005F47BC">
        <w:rPr>
          <w:rFonts w:ascii="Times New Roman" w:hAnsi="Times New Roman"/>
          <w:sz w:val="24"/>
          <w:szCs w:val="24"/>
        </w:rPr>
        <w:t>Нужно</w:t>
      </w:r>
      <w:r w:rsidR="005F47BC" w:rsidRPr="005F47BC">
        <w:rPr>
          <w:rFonts w:ascii="Times New Roman" w:hAnsi="Times New Roman"/>
          <w:sz w:val="24"/>
          <w:szCs w:val="24"/>
        </w:rPr>
        <w:t xml:space="preserve"> п</w:t>
      </w:r>
      <w:r w:rsidRPr="005F47BC">
        <w:rPr>
          <w:rFonts w:ascii="Times New Roman" w:hAnsi="Times New Roman"/>
          <w:sz w:val="24"/>
          <w:szCs w:val="24"/>
        </w:rPr>
        <w:t>озвать на помощь взрослых</w:t>
      </w:r>
      <w:r w:rsidRPr="005F47BC">
        <w:rPr>
          <w:rFonts w:ascii="Times New Roman" w:hAnsi="Times New Roman"/>
          <w:sz w:val="24"/>
          <w:szCs w:val="24"/>
          <w:u w:val="single"/>
        </w:rPr>
        <w:t>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Обеспечить покой поврежденной конечности, чтобы обломки кости не могли двигаться и вызывать боль.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Наложить шину или ровную дощечку – на поврежденные места так, чтобы их середина была на месте перелома.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 xml:space="preserve">Затем обернуть место перелома чем – ни будь мягким. 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Обязательно вызвать скорую помощь и показать пострадавшего врачу.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747FE2">
        <w:rPr>
          <w:rFonts w:ascii="Times New Roman" w:hAnsi="Times New Roman"/>
          <w:sz w:val="24"/>
          <w:szCs w:val="24"/>
        </w:rPr>
        <w:t>При</w:t>
      </w:r>
      <w:proofErr w:type="gramEnd"/>
      <w:r w:rsidR="0019456A">
        <w:rPr>
          <w:rFonts w:ascii="Times New Roman" w:hAnsi="Times New Roman"/>
          <w:sz w:val="24"/>
          <w:szCs w:val="24"/>
        </w:rPr>
        <w:t xml:space="preserve"> </w:t>
      </w:r>
      <w:r w:rsidRPr="005F47BC">
        <w:rPr>
          <w:rFonts w:ascii="Times New Roman" w:hAnsi="Times New Roman"/>
          <w:b/>
          <w:i/>
          <w:sz w:val="24"/>
          <w:szCs w:val="24"/>
        </w:rPr>
        <w:t>растяжение связок</w:t>
      </w: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</w:p>
    <w:p w:rsidR="00747FE2" w:rsidRPr="00747FE2" w:rsidRDefault="00747FE2" w:rsidP="00747FE2">
      <w:pPr>
        <w:pStyle w:val="a4"/>
        <w:rPr>
          <w:rFonts w:ascii="Times New Roman" w:hAnsi="Times New Roman"/>
          <w:sz w:val="24"/>
          <w:szCs w:val="24"/>
        </w:rPr>
      </w:pPr>
      <w:r w:rsidRPr="00747FE2">
        <w:rPr>
          <w:rFonts w:ascii="Times New Roman" w:hAnsi="Times New Roman"/>
          <w:sz w:val="24"/>
          <w:szCs w:val="24"/>
        </w:rPr>
        <w:t>При оказании первой медицинской помощи необходимо обеспечить покой и приложить холод к поврежденному месту. На ногу следует наложить шину, а руку зафиксировать с помощью косынки или прибинтовать к туловищу. После этого пострадавшего следует доставить к врачу.</w:t>
      </w:r>
    </w:p>
    <w:p w:rsidR="00747FE2" w:rsidRDefault="00747FE2">
      <w:pPr>
        <w:rPr>
          <w:b/>
        </w:rPr>
      </w:pPr>
      <w:r>
        <w:rPr>
          <w:b/>
        </w:rPr>
        <w:br w:type="page"/>
      </w:r>
    </w:p>
    <w:p w:rsidR="00BB42DB" w:rsidRPr="00522B81" w:rsidRDefault="00BB42DB" w:rsidP="00BB42DB">
      <w:pPr>
        <w:jc w:val="center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 xml:space="preserve">Муниципальное бюджетное  учреждение дополнительного образования  </w:t>
      </w: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>«Центр детского творчества «Октябрьский»</w:t>
      </w: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sz w:val="24"/>
          <w:szCs w:val="24"/>
        </w:rPr>
      </w:pPr>
      <w:r w:rsidRPr="00522B81">
        <w:rPr>
          <w:rFonts w:ascii="Times New Roman" w:hAnsi="Times New Roman"/>
          <w:sz w:val="24"/>
          <w:szCs w:val="24"/>
        </w:rPr>
        <w:t xml:space="preserve">Конспект занятия: </w:t>
      </w:r>
      <w:r w:rsidRPr="00522B81">
        <w:rPr>
          <w:rFonts w:ascii="Times New Roman" w:hAnsi="Times New Roman"/>
          <w:b/>
          <w:sz w:val="24"/>
          <w:szCs w:val="24"/>
        </w:rPr>
        <w:t>«</w:t>
      </w:r>
      <w:r w:rsidR="0025254D">
        <w:rPr>
          <w:rFonts w:ascii="Times New Roman" w:hAnsi="Times New Roman"/>
        </w:rPr>
        <w:t>Конфликт и пути его разрешения</w:t>
      </w:r>
      <w:r w:rsidRPr="00522B81">
        <w:rPr>
          <w:rFonts w:ascii="Times New Roman" w:hAnsi="Times New Roman"/>
          <w:b/>
          <w:sz w:val="24"/>
          <w:szCs w:val="24"/>
        </w:rPr>
        <w:t>»</w:t>
      </w:r>
    </w:p>
    <w:p w:rsidR="00822E28" w:rsidRPr="00522B81" w:rsidRDefault="00822E28" w:rsidP="00822E28">
      <w:pPr>
        <w:jc w:val="center"/>
        <w:rPr>
          <w:rFonts w:ascii="Times New Roman" w:hAnsi="Times New Roman"/>
          <w:sz w:val="24"/>
          <w:szCs w:val="24"/>
        </w:rPr>
      </w:pPr>
      <w:r w:rsidRPr="00522B81">
        <w:rPr>
          <w:rFonts w:ascii="Times New Roman" w:hAnsi="Times New Roman"/>
          <w:sz w:val="24"/>
          <w:szCs w:val="24"/>
        </w:rPr>
        <w:t xml:space="preserve">(занятие разработано для детей </w:t>
      </w:r>
      <w:r>
        <w:rPr>
          <w:rFonts w:ascii="Times New Roman" w:hAnsi="Times New Roman"/>
          <w:sz w:val="24"/>
          <w:szCs w:val="24"/>
        </w:rPr>
        <w:t>старшего школьного</w:t>
      </w:r>
      <w:r w:rsidRPr="00522B81">
        <w:rPr>
          <w:rFonts w:ascii="Times New Roman" w:hAnsi="Times New Roman"/>
          <w:sz w:val="24"/>
          <w:szCs w:val="24"/>
        </w:rPr>
        <w:t xml:space="preserve"> возраста)</w:t>
      </w:r>
    </w:p>
    <w:p w:rsidR="00822E28" w:rsidRPr="00522B81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 xml:space="preserve">Подготовила:  педагог </w:t>
      </w:r>
      <w:r>
        <w:rPr>
          <w:rFonts w:ascii="Times New Roman" w:hAnsi="Times New Roman"/>
          <w:b/>
          <w:sz w:val="24"/>
          <w:szCs w:val="24"/>
        </w:rPr>
        <w:t>Колупаева Ольга Владимировна</w:t>
      </w: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>Рязань – 2016г.</w:t>
      </w:r>
    </w:p>
    <w:p w:rsidR="00822E28" w:rsidRPr="00522B81" w:rsidRDefault="00822E28" w:rsidP="00822E28">
      <w:pPr>
        <w:jc w:val="center"/>
        <w:rPr>
          <w:rFonts w:ascii="Times New Roman" w:hAnsi="Times New Roman"/>
          <w:sz w:val="24"/>
          <w:szCs w:val="24"/>
        </w:rPr>
      </w:pPr>
    </w:p>
    <w:p w:rsidR="00822E28" w:rsidRPr="00261C3D" w:rsidRDefault="00822E28" w:rsidP="00822E28">
      <w:pPr>
        <w:rPr>
          <w:rFonts w:ascii="Times New Roman" w:hAnsi="Times New Roman"/>
          <w:b/>
          <w:bCs/>
          <w:sz w:val="24"/>
          <w:szCs w:val="24"/>
        </w:rPr>
      </w:pPr>
      <w:r w:rsidRPr="00261C3D">
        <w:rPr>
          <w:rFonts w:ascii="Times New Roman" w:hAnsi="Times New Roman"/>
          <w:b/>
          <w:bCs/>
          <w:sz w:val="24"/>
          <w:szCs w:val="24"/>
        </w:rPr>
        <w:t xml:space="preserve">Тип занятия: </w:t>
      </w:r>
      <w:r w:rsidR="00D306ED" w:rsidRPr="005D5C75">
        <w:rPr>
          <w:rFonts w:ascii="Times New Roman" w:hAnsi="Times New Roman"/>
          <w:sz w:val="24"/>
          <w:szCs w:val="24"/>
        </w:rPr>
        <w:t>Занятие первично-ознакомительного типа.</w:t>
      </w:r>
    </w:p>
    <w:p w:rsidR="00822E28" w:rsidRPr="00261C3D" w:rsidRDefault="00822E28" w:rsidP="00822E28">
      <w:pPr>
        <w:rPr>
          <w:rFonts w:ascii="Times New Roman" w:hAnsi="Times New Roman"/>
          <w:b/>
          <w:bCs/>
          <w:sz w:val="24"/>
          <w:szCs w:val="24"/>
        </w:rPr>
      </w:pPr>
    </w:p>
    <w:p w:rsidR="00822E28" w:rsidRPr="00420832" w:rsidRDefault="00822E28" w:rsidP="00822E28">
      <w:pPr>
        <w:rPr>
          <w:rFonts w:ascii="Times New Roman" w:hAnsi="Times New Roman"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Цель:</w:t>
      </w:r>
      <w:r w:rsidR="0019456A">
        <w:rPr>
          <w:rFonts w:ascii="Times New Roman" w:hAnsi="Times New Roman"/>
          <w:b/>
          <w:sz w:val="24"/>
          <w:szCs w:val="24"/>
        </w:rPr>
        <w:t xml:space="preserve"> </w:t>
      </w:r>
      <w:r w:rsidR="0025254D" w:rsidRPr="00420832">
        <w:rPr>
          <w:rFonts w:ascii="Times New Roman" w:hAnsi="Times New Roman"/>
          <w:sz w:val="24"/>
          <w:szCs w:val="24"/>
        </w:rPr>
        <w:t>исследовани</w:t>
      </w:r>
      <w:r w:rsidR="00420832">
        <w:rPr>
          <w:rFonts w:ascii="Times New Roman" w:hAnsi="Times New Roman"/>
          <w:sz w:val="24"/>
          <w:szCs w:val="24"/>
        </w:rPr>
        <w:t>е</w:t>
      </w:r>
      <w:r w:rsidR="0025254D" w:rsidRPr="00420832">
        <w:rPr>
          <w:rFonts w:ascii="Times New Roman" w:hAnsi="Times New Roman"/>
          <w:sz w:val="24"/>
          <w:szCs w:val="24"/>
        </w:rPr>
        <w:t xml:space="preserve"> конфликтов, причин их возникновения и способов их разрешения.</w:t>
      </w:r>
    </w:p>
    <w:p w:rsidR="00822E28" w:rsidRPr="00261C3D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261C3D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Задачи:</w:t>
      </w:r>
    </w:p>
    <w:p w:rsidR="00822E28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420832" w:rsidRPr="00420832" w:rsidRDefault="00420832" w:rsidP="0042083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20832">
        <w:rPr>
          <w:rFonts w:ascii="Times New Roman" w:hAnsi="Times New Roman"/>
          <w:sz w:val="24"/>
          <w:szCs w:val="24"/>
        </w:rPr>
        <w:t>познакомить учащихся с понятием «конфликт», его составляющими;</w:t>
      </w:r>
    </w:p>
    <w:p w:rsidR="00420832" w:rsidRPr="00420832" w:rsidRDefault="00420832" w:rsidP="0042083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20832">
        <w:rPr>
          <w:rFonts w:ascii="Times New Roman" w:hAnsi="Times New Roman"/>
          <w:sz w:val="24"/>
          <w:szCs w:val="24"/>
        </w:rPr>
        <w:t xml:space="preserve">ознакомление учащихся с различными </w:t>
      </w:r>
      <w:r w:rsidR="00BC32B0">
        <w:rPr>
          <w:rFonts w:ascii="Times New Roman" w:hAnsi="Times New Roman"/>
          <w:sz w:val="24"/>
          <w:szCs w:val="24"/>
        </w:rPr>
        <w:t>стратегиями поведения</w:t>
      </w:r>
      <w:r w:rsidRPr="00420832">
        <w:rPr>
          <w:rFonts w:ascii="Times New Roman" w:hAnsi="Times New Roman"/>
          <w:sz w:val="24"/>
          <w:szCs w:val="24"/>
        </w:rPr>
        <w:t xml:space="preserve"> в конфликтных ситуациях;</w:t>
      </w:r>
    </w:p>
    <w:p w:rsidR="00822E28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Развивающие:</w:t>
      </w:r>
    </w:p>
    <w:p w:rsidR="00420832" w:rsidRPr="00420832" w:rsidRDefault="00420832" w:rsidP="00420832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20832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</w:t>
      </w:r>
      <w:r w:rsidRPr="00420832">
        <w:rPr>
          <w:rFonts w:ascii="Times New Roman" w:hAnsi="Times New Roman"/>
          <w:sz w:val="24"/>
          <w:szCs w:val="24"/>
        </w:rPr>
        <w:t>ть у учащихся способность к выработке собственных способов эффективной коммуникации.</w:t>
      </w:r>
    </w:p>
    <w:p w:rsidR="00822E28" w:rsidRPr="00261C3D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D306ED" w:rsidRDefault="00D306ED" w:rsidP="00D306E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306ED">
        <w:rPr>
          <w:rFonts w:ascii="Times New Roman" w:hAnsi="Times New Roman"/>
          <w:sz w:val="24"/>
          <w:szCs w:val="24"/>
        </w:rPr>
        <w:t>Воспитывать нравственно - правовую культуру у детей и активную жизненную позицию.</w:t>
      </w:r>
    </w:p>
    <w:p w:rsidR="00BC32B0" w:rsidRPr="00D306ED" w:rsidRDefault="00BC32B0" w:rsidP="00BC32B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C32B0">
        <w:rPr>
          <w:rFonts w:ascii="Times New Roman" w:hAnsi="Times New Roman"/>
          <w:sz w:val="24"/>
          <w:szCs w:val="24"/>
        </w:rPr>
        <w:t xml:space="preserve">овышение сплочённости </w:t>
      </w:r>
      <w:r>
        <w:rPr>
          <w:rFonts w:ascii="Times New Roman" w:hAnsi="Times New Roman"/>
          <w:sz w:val="24"/>
          <w:szCs w:val="24"/>
        </w:rPr>
        <w:t>группы</w:t>
      </w:r>
      <w:r w:rsidRPr="00BC32B0">
        <w:rPr>
          <w:rFonts w:ascii="Times New Roman" w:hAnsi="Times New Roman"/>
          <w:sz w:val="24"/>
          <w:szCs w:val="24"/>
        </w:rPr>
        <w:t>.</w:t>
      </w:r>
    </w:p>
    <w:p w:rsidR="00822E28" w:rsidRPr="00261C3D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261C3D" w:rsidRDefault="00822E28" w:rsidP="00822E28">
      <w:pPr>
        <w:rPr>
          <w:rFonts w:ascii="Times New Roman" w:hAnsi="Times New Roman"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 xml:space="preserve">Методическое обеспечение: </w:t>
      </w:r>
    </w:p>
    <w:p w:rsidR="00822E28" w:rsidRPr="00240439" w:rsidRDefault="00240439" w:rsidP="00240439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240439">
        <w:rPr>
          <w:rFonts w:ascii="Times New Roman" w:hAnsi="Times New Roman"/>
          <w:sz w:val="24"/>
          <w:szCs w:val="24"/>
        </w:rPr>
        <w:t>Доска или ватманы.</w:t>
      </w:r>
    </w:p>
    <w:p w:rsidR="00822E28" w:rsidRPr="00261C3D" w:rsidRDefault="00822E28" w:rsidP="00822E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715"/>
        <w:gridCol w:w="2181"/>
        <w:gridCol w:w="2037"/>
      </w:tblGrid>
      <w:tr w:rsidR="00822E28" w:rsidRPr="00261C3D" w:rsidTr="00970BFF">
        <w:trPr>
          <w:trHeight w:val="529"/>
        </w:trPr>
        <w:tc>
          <w:tcPr>
            <w:tcW w:w="638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5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81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037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22E28" w:rsidRPr="00261C3D" w:rsidTr="00970BFF">
        <w:trPr>
          <w:trHeight w:val="390"/>
        </w:trPr>
        <w:tc>
          <w:tcPr>
            <w:tcW w:w="638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Вводная часть.</w:t>
            </w:r>
          </w:p>
          <w:p w:rsidR="00240439" w:rsidRDefault="00240439" w:rsidP="0024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Приветствие.</w:t>
            </w:r>
          </w:p>
          <w:p w:rsidR="00FE258F" w:rsidRDefault="00FE258F" w:rsidP="0024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439" w:rsidRDefault="00240439" w:rsidP="0024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Опрос самочувствия.</w:t>
            </w:r>
          </w:p>
          <w:p w:rsidR="00240439" w:rsidRDefault="00240439" w:rsidP="0024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439" w:rsidRDefault="00240439" w:rsidP="0024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439" w:rsidRDefault="00240439" w:rsidP="0024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Предложение темы занятия. </w:t>
            </w:r>
          </w:p>
          <w:p w:rsidR="00D306ED" w:rsidRPr="00D306ED" w:rsidRDefault="00240439" w:rsidP="00D3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</w:t>
            </w:r>
            <w:r w:rsidR="00D306ED" w:rsidRPr="00D3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задает ситуацию-провокацию. К доске выходят 2 учащихся. Им дается игровое задание: быстро и красиво нарисовать здание. Учащиеся начинают рисовать. Учитель останавливает игру и просит начать все сначала, потому что учащиеся допустили ошибку. Так он останавливает игру несколько раз, перебивает учащихся и выдвигает все новые и новые претензии: здание должно быть объемным, а не плоским, крыша – современная и т.д. Затем учитель дает возможность уч-ся закончить рисунок. После чего он сообщает, что все равно художники неправильно выполнили задание, например, нарисовали жилой дом, а надо было школу. Поэтому победителей в игре нет. </w:t>
            </w:r>
          </w:p>
          <w:p w:rsidR="00D306ED" w:rsidRPr="00D306ED" w:rsidRDefault="00B64AC8" w:rsidP="00D3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Вам понравилась такая игра?</w:t>
            </w:r>
          </w:p>
          <w:p w:rsidR="00D306ED" w:rsidRPr="00D306ED" w:rsidRDefault="00D306ED" w:rsidP="00D3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произошло в данной ситуации? (конфликт)</w:t>
            </w:r>
          </w:p>
          <w:p w:rsidR="00D306ED" w:rsidRPr="00D306ED" w:rsidRDefault="00D306ED" w:rsidP="00D3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рисунок не получился? (комментарии уч-ся: плохо объяснили, не поняли и т.д.)</w:t>
            </w:r>
          </w:p>
          <w:p w:rsidR="00D306ED" w:rsidRPr="00D306ED" w:rsidRDefault="00D306ED" w:rsidP="00D3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не было сделано до начала работы? (не обговорили правила выполнения рисунка)</w:t>
            </w:r>
          </w:p>
          <w:p w:rsidR="00822E28" w:rsidRPr="00261C3D" w:rsidRDefault="00D306ED" w:rsidP="00D3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Можно б</w:t>
            </w:r>
            <w:r w:rsidR="005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ыло избежать конфликта? (можно) </w:t>
            </w:r>
            <w:r w:rsidRPr="00D3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Как? </w:t>
            </w:r>
          </w:p>
          <w:p w:rsidR="00523F45" w:rsidRDefault="00523F45" w:rsidP="00523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Затем задаёт вопрос «Как вы считаете, какова тема нашего занятия?»</w:t>
            </w:r>
          </w:p>
          <w:p w:rsidR="00523F45" w:rsidRDefault="00523F45" w:rsidP="00523F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предложения учащимися вариантов тем, педагог озвучивает тему занятия </w:t>
            </w:r>
            <w:r w:rsidRPr="00522B8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A4734" w:rsidRPr="006A4734">
              <w:rPr>
                <w:rFonts w:ascii="Times New Roman" w:hAnsi="Times New Roman"/>
                <w:b/>
                <w:sz w:val="24"/>
              </w:rPr>
              <w:t>Конфликт и пути его разрешения</w:t>
            </w:r>
            <w:r w:rsidRPr="00522B8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4734" w:rsidRDefault="006A4734" w:rsidP="00523F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F45" w:rsidRDefault="00523F45" w:rsidP="00523F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Изучение темы.</w:t>
            </w:r>
          </w:p>
          <w:p w:rsidR="00822E28" w:rsidRPr="00261C3D" w:rsidRDefault="00523F45" w:rsidP="00523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Минутка теории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194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70BFF" w:rsidRPr="0097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Конфли́кт</w:t>
            </w:r>
            <w:proofErr w:type="spellEnd"/>
            <w:proofErr w:type="gramEnd"/>
            <w:r w:rsidR="00970BFF" w:rsidRPr="0097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(лат. </w:t>
            </w:r>
            <w:proofErr w:type="spellStart"/>
            <w:r w:rsidR="00970BFF" w:rsidRPr="0097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conflictus</w:t>
            </w:r>
            <w:proofErr w:type="spellEnd"/>
            <w:r w:rsidR="00970BFF" w:rsidRPr="0097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столкнувшийся) — наиболее острый способ разрешения противоречий в интересах, целях, взглядах, возникающих в процессе социального взаимодействия, заключающийся в противодействии </w:t>
            </w:r>
            <w:r w:rsidR="00970BFF" w:rsidRPr="0097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участников этого взаимодействия и обычно сопровождающийся негативными эмоциями, выходящий за рамки правил и норм.</w:t>
            </w:r>
          </w:p>
          <w:p w:rsidR="00267B9E" w:rsidRPr="00267B9E" w:rsidRDefault="00267B9E" w:rsidP="00267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структурных элементов конфликта</w:t>
            </w:r>
          </w:p>
          <w:p w:rsidR="00267B9E" w:rsidRPr="00267B9E" w:rsidRDefault="00267B9E" w:rsidP="00267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Стороны конфликта</w:t>
            </w:r>
            <w:r w:rsidRPr="0026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это субъекты социального взаимодействия, находящиеся в состоянии конфликта или же явно или неявно поддерживающие </w:t>
            </w:r>
            <w:proofErr w:type="gramStart"/>
            <w:r w:rsidRPr="0026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конфликтующих</w:t>
            </w:r>
            <w:proofErr w:type="gramEnd"/>
            <w:r w:rsidRPr="0026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7B9E" w:rsidRPr="00267B9E" w:rsidRDefault="00267B9E" w:rsidP="00267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 конфликта</w:t>
            </w:r>
            <w:r w:rsidRPr="0026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это то, из-за чего возникает конфликт.</w:t>
            </w:r>
          </w:p>
          <w:p w:rsidR="00267B9E" w:rsidRPr="00267B9E" w:rsidRDefault="00267B9E" w:rsidP="00267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 конфликтной ситуации</w:t>
            </w:r>
            <w:r w:rsidRPr="0026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это отображение предмета конфликта в сознании субъектов конфликтного взаимодействия.</w:t>
            </w:r>
          </w:p>
          <w:p w:rsidR="00267B9E" w:rsidRPr="00267B9E" w:rsidRDefault="00267B9E" w:rsidP="00267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Мотивы конфликта</w:t>
            </w:r>
            <w:r w:rsidRPr="0026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это внутренние побудительные силы, подталкивающие субъектов социального взаимодействия к конфликту (мотивы выступают в форме потребностей, интересов, целей, идеалов, убеждений).</w:t>
            </w:r>
          </w:p>
          <w:p w:rsidR="00822E28" w:rsidRPr="00261C3D" w:rsidRDefault="00267B9E" w:rsidP="00267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Позиции конфликтующих сторон</w:t>
            </w:r>
            <w:r w:rsidRPr="0026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это то, о чем они заявляют друг другу в ходе конфликта или в переговорном процессе.</w:t>
            </w:r>
          </w:p>
          <w:p w:rsidR="00822E28" w:rsidRPr="00621512" w:rsidRDefault="007D507A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по подгруппам. Упражнение «Мам, куда ты дела мой галстук?»</w:t>
            </w:r>
            <w:r w:rsidR="00621512" w:rsidRPr="0062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Учащимся раздаются листы с конфликтной ситуацией.</w:t>
            </w:r>
          </w:p>
          <w:p w:rsidR="007D507A" w:rsidRPr="00BC5540" w:rsidRDefault="00621512" w:rsidP="00BC5540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BC5540">
              <w:rPr>
                <w:rFonts w:ascii="Times New Roman" w:eastAsia="MS Mincho" w:hAnsi="Times New Roman"/>
                <w:sz w:val="24"/>
                <w:lang w:eastAsia="ru-RU"/>
              </w:rPr>
              <w:t>«</w:t>
            </w:r>
            <w:r w:rsidR="007D507A" w:rsidRPr="00BC5540">
              <w:rPr>
                <w:rFonts w:ascii="MS Mincho" w:eastAsia="MS Mincho" w:hAnsi="MS Mincho" w:cs="MS Mincho" w:hint="eastAsia"/>
                <w:sz w:val="24"/>
                <w:lang w:eastAsia="ru-RU"/>
              </w:rPr>
              <w:t>‑</w:t>
            </w:r>
            <w:r w:rsidR="007D507A" w:rsidRPr="00BC5540">
              <w:rPr>
                <w:rFonts w:ascii="Times New Roman" w:hAnsi="Times New Roman"/>
                <w:sz w:val="24"/>
                <w:lang w:eastAsia="ru-RU"/>
              </w:rPr>
              <w:t xml:space="preserve"> Мам, куда ты дела мой новый галстук?</w:t>
            </w:r>
          </w:p>
          <w:p w:rsidR="007D507A" w:rsidRPr="00BC5540" w:rsidRDefault="007D507A" w:rsidP="00BC5540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BC5540">
              <w:rPr>
                <w:rFonts w:ascii="MS Mincho" w:eastAsia="MS Mincho" w:hAnsi="MS Mincho" w:cs="MS Mincho" w:hint="eastAsia"/>
                <w:sz w:val="24"/>
                <w:lang w:eastAsia="ru-RU"/>
              </w:rPr>
              <w:t>‑</w:t>
            </w:r>
            <w:r w:rsidRPr="00BC5540">
              <w:rPr>
                <w:rFonts w:ascii="Times New Roman" w:hAnsi="Times New Roman"/>
                <w:sz w:val="24"/>
                <w:lang w:eastAsia="ru-RU"/>
              </w:rPr>
              <w:t xml:space="preserve"> Что, снова посеял? Вещи надо класть на место.</w:t>
            </w:r>
          </w:p>
          <w:p w:rsidR="007D507A" w:rsidRPr="00BC5540" w:rsidRDefault="007D507A" w:rsidP="00BC5540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BC5540">
              <w:rPr>
                <w:rFonts w:ascii="MS Mincho" w:eastAsia="MS Mincho" w:hAnsi="MS Mincho" w:cs="MS Mincho" w:hint="eastAsia"/>
                <w:sz w:val="24"/>
                <w:lang w:eastAsia="ru-RU"/>
              </w:rPr>
              <w:t>‑</w:t>
            </w:r>
            <w:r w:rsidRPr="00BC5540">
              <w:rPr>
                <w:rFonts w:ascii="Times New Roman" w:hAnsi="Times New Roman"/>
                <w:sz w:val="24"/>
                <w:lang w:eastAsia="ru-RU"/>
              </w:rPr>
              <w:t xml:space="preserve"> Ой, не надо читать мне нотации. Я и положил на место, а его тут нет. Наверно, ты его как всегда куда-то спрятала. </w:t>
            </w:r>
          </w:p>
          <w:p w:rsidR="007D507A" w:rsidRPr="00BC5540" w:rsidRDefault="007D507A" w:rsidP="00BC5540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BC5540">
              <w:rPr>
                <w:rFonts w:ascii="MS Mincho" w:eastAsia="MS Mincho" w:hAnsi="MS Mincho" w:cs="MS Mincho" w:hint="eastAsia"/>
                <w:sz w:val="24"/>
                <w:lang w:eastAsia="ru-RU"/>
              </w:rPr>
              <w:t>‑</w:t>
            </w:r>
            <w:r w:rsidRPr="00BC5540">
              <w:rPr>
                <w:rFonts w:ascii="Times New Roman" w:hAnsi="Times New Roman"/>
                <w:sz w:val="24"/>
                <w:lang w:eastAsia="ru-RU"/>
              </w:rPr>
              <w:t xml:space="preserve"> Ничего я у тебя не трогала. Сам наверно забросил его в свой </w:t>
            </w:r>
            <w:proofErr w:type="gramStart"/>
            <w:r w:rsidRPr="00BC5540">
              <w:rPr>
                <w:rFonts w:ascii="Times New Roman" w:hAnsi="Times New Roman"/>
                <w:sz w:val="24"/>
                <w:lang w:eastAsia="ru-RU"/>
              </w:rPr>
              <w:t>захламленный</w:t>
            </w:r>
            <w:proofErr w:type="gramEnd"/>
            <w:r w:rsidRPr="00BC5540">
              <w:rPr>
                <w:rFonts w:ascii="Times New Roman" w:hAnsi="Times New Roman"/>
                <w:sz w:val="24"/>
                <w:lang w:eastAsia="ru-RU"/>
              </w:rPr>
              <w:t xml:space="preserve"> шкаф как обычно. </w:t>
            </w:r>
          </w:p>
          <w:p w:rsidR="007D507A" w:rsidRPr="00BC5540" w:rsidRDefault="007D507A" w:rsidP="00BC5540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BC5540">
              <w:rPr>
                <w:rFonts w:ascii="MS Mincho" w:eastAsia="MS Mincho" w:hAnsi="MS Mincho" w:cs="MS Mincho" w:hint="eastAsia"/>
                <w:sz w:val="24"/>
                <w:lang w:eastAsia="ru-RU"/>
              </w:rPr>
              <w:t>‑</w:t>
            </w:r>
            <w:r w:rsidRPr="00BC5540">
              <w:rPr>
                <w:rFonts w:ascii="Times New Roman" w:hAnsi="Times New Roman"/>
                <w:sz w:val="24"/>
                <w:lang w:eastAsia="ru-RU"/>
              </w:rPr>
              <w:t xml:space="preserve"> Ничего себе не трогала. Убиралась в моей комнате, так после тебя никогда ничего не найдешь. </w:t>
            </w:r>
          </w:p>
          <w:p w:rsidR="007D507A" w:rsidRPr="00BC5540" w:rsidRDefault="007D507A" w:rsidP="00BC5540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BC5540">
              <w:rPr>
                <w:rFonts w:ascii="MS Mincho" w:eastAsia="MS Mincho" w:hAnsi="MS Mincho" w:cs="MS Mincho" w:hint="eastAsia"/>
                <w:sz w:val="24"/>
                <w:lang w:eastAsia="ru-RU"/>
              </w:rPr>
              <w:t>‑</w:t>
            </w:r>
            <w:r w:rsidRPr="00BC5540">
              <w:rPr>
                <w:rFonts w:ascii="Times New Roman" w:hAnsi="Times New Roman"/>
                <w:sz w:val="24"/>
                <w:lang w:eastAsia="ru-RU"/>
              </w:rPr>
              <w:t xml:space="preserve"> А почему ты сам никогда не убираешься в своем свинарнике? И не кричи на меня.</w:t>
            </w:r>
          </w:p>
          <w:p w:rsidR="007D507A" w:rsidRPr="00BC5540" w:rsidRDefault="007D507A" w:rsidP="00BC5540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BC5540">
              <w:rPr>
                <w:rFonts w:ascii="MS Mincho" w:eastAsia="MS Mincho" w:hAnsi="MS Mincho" w:cs="MS Mincho" w:hint="eastAsia"/>
                <w:sz w:val="24"/>
                <w:lang w:eastAsia="ru-RU"/>
              </w:rPr>
              <w:lastRenderedPageBreak/>
              <w:t>‑</w:t>
            </w:r>
            <w:r w:rsidRPr="00BC5540">
              <w:rPr>
                <w:rFonts w:ascii="Times New Roman" w:hAnsi="Times New Roman"/>
                <w:sz w:val="24"/>
                <w:lang w:eastAsia="ru-RU"/>
              </w:rPr>
              <w:t>А я и не кричу. А, вот он, тут оказался, под рубашками.</w:t>
            </w:r>
          </w:p>
          <w:p w:rsidR="007D507A" w:rsidRDefault="007D507A" w:rsidP="00BC5540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BC5540">
              <w:rPr>
                <w:rFonts w:ascii="MS Mincho" w:eastAsia="MS Mincho" w:hAnsi="MS Mincho" w:cs="MS Mincho" w:hint="eastAsia"/>
                <w:sz w:val="24"/>
                <w:lang w:eastAsia="ru-RU"/>
              </w:rPr>
              <w:t>‑</w:t>
            </w:r>
            <w:r w:rsidRPr="00BC5540">
              <w:rPr>
                <w:rFonts w:ascii="Times New Roman" w:hAnsi="Times New Roman"/>
                <w:sz w:val="24"/>
                <w:lang w:eastAsia="ru-RU"/>
              </w:rPr>
              <w:t>Как всегда сам виноват. Хорошо хоть, голову не потерял</w:t>
            </w:r>
            <w:proofErr w:type="gramStart"/>
            <w:r w:rsidRPr="00BC5540">
              <w:rPr>
                <w:rFonts w:ascii="Times New Roman" w:hAnsi="Times New Roman"/>
                <w:sz w:val="24"/>
                <w:lang w:eastAsia="ru-RU"/>
              </w:rPr>
              <w:t>.</w:t>
            </w:r>
            <w:r w:rsidR="00621512" w:rsidRPr="00BC5540">
              <w:rPr>
                <w:rFonts w:ascii="Times New Roman" w:hAnsi="Times New Roman"/>
                <w:sz w:val="24"/>
                <w:lang w:eastAsia="ru-RU"/>
              </w:rPr>
              <w:t>»</w:t>
            </w:r>
            <w:proofErr w:type="gramEnd"/>
          </w:p>
          <w:p w:rsidR="00275F8E" w:rsidRPr="00275F8E" w:rsidRDefault="00275F8E" w:rsidP="00275F8E">
            <w:pPr>
              <w:rPr>
                <w:rFonts w:ascii="Times New Roman" w:hAnsi="Times New Roman"/>
                <w:sz w:val="24"/>
              </w:rPr>
            </w:pPr>
          </w:p>
          <w:p w:rsidR="00275F8E" w:rsidRPr="00275F8E" w:rsidRDefault="00275F8E" w:rsidP="00275F8E">
            <w:pPr>
              <w:rPr>
                <w:rFonts w:ascii="Times New Roman" w:hAnsi="Times New Roman"/>
                <w:sz w:val="24"/>
              </w:rPr>
            </w:pPr>
            <w:r w:rsidRPr="00275F8E">
              <w:rPr>
                <w:rFonts w:ascii="Times New Roman" w:hAnsi="Times New Roman"/>
                <w:b/>
                <w:sz w:val="24"/>
              </w:rPr>
              <w:t>Парная работа «Разыграем конфликт».</w:t>
            </w:r>
          </w:p>
          <w:p w:rsidR="00275F8E" w:rsidRDefault="00857694" w:rsidP="00275F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темы конфликтов:</w:t>
            </w:r>
          </w:p>
          <w:p w:rsidR="00857694" w:rsidRDefault="00857694" w:rsidP="008576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опять надевала мою кофту без разрешения!</w:t>
            </w:r>
          </w:p>
          <w:p w:rsidR="00857694" w:rsidRDefault="00E873E1" w:rsidP="008576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трогал мой плеер и сломал его!</w:t>
            </w:r>
          </w:p>
          <w:p w:rsidR="00E873E1" w:rsidRDefault="00E873E1" w:rsidP="008576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Купить автомобиль или поехать к морю.</w:t>
            </w:r>
          </w:p>
          <w:p w:rsidR="00AE4C55" w:rsidRDefault="00CD0258" w:rsidP="00AE4C55">
            <w:pPr>
              <w:ind w:left="360"/>
            </w:pPr>
            <w:r w:rsidRPr="00CD0258">
              <w:rPr>
                <w:rFonts w:ascii="Times New Roman" w:hAnsi="Times New Roman"/>
                <w:b/>
                <w:sz w:val="24"/>
              </w:rPr>
              <w:t xml:space="preserve">Минутка теории: </w:t>
            </w:r>
            <w:r w:rsidRPr="00CD0258">
              <w:rPr>
                <w:rFonts w:ascii="Times New Roman" w:hAnsi="Times New Roman"/>
                <w:i/>
                <w:sz w:val="24"/>
              </w:rPr>
              <w:t>Стратегии поведения в конфликте.</w:t>
            </w:r>
          </w:p>
          <w:p w:rsidR="00AE4C55" w:rsidRPr="00AE4C55" w:rsidRDefault="00AE4C55" w:rsidP="00AE4C55">
            <w:pPr>
              <w:pStyle w:val="a4"/>
              <w:rPr>
                <w:rFonts w:ascii="Times New Roman" w:hAnsi="Times New Roman"/>
                <w:sz w:val="24"/>
              </w:rPr>
            </w:pPr>
            <w:r w:rsidRPr="00AE4C55">
              <w:rPr>
                <w:rFonts w:ascii="Times New Roman" w:hAnsi="Times New Roman"/>
                <w:sz w:val="24"/>
              </w:rPr>
              <w:t>I Соревнование (конкуренция) - «акула»;</w:t>
            </w:r>
          </w:p>
          <w:p w:rsidR="00AE4C55" w:rsidRPr="00AE4C55" w:rsidRDefault="00AE4C55" w:rsidP="00AE4C55">
            <w:pPr>
              <w:pStyle w:val="a4"/>
              <w:rPr>
                <w:rFonts w:ascii="Times New Roman" w:hAnsi="Times New Roman"/>
                <w:sz w:val="24"/>
              </w:rPr>
            </w:pPr>
            <w:r w:rsidRPr="00AE4C55">
              <w:rPr>
                <w:rFonts w:ascii="Times New Roman" w:hAnsi="Times New Roman"/>
                <w:sz w:val="24"/>
              </w:rPr>
              <w:t>II Приспособление (улаживание) - «плюшевый мишка»;</w:t>
            </w:r>
          </w:p>
          <w:p w:rsidR="00AE4C55" w:rsidRPr="00AE4C55" w:rsidRDefault="00AE4C55" w:rsidP="00AE4C55">
            <w:pPr>
              <w:pStyle w:val="a4"/>
              <w:rPr>
                <w:rFonts w:ascii="Times New Roman" w:hAnsi="Times New Roman"/>
                <w:sz w:val="24"/>
              </w:rPr>
            </w:pPr>
            <w:r w:rsidRPr="00AE4C55">
              <w:rPr>
                <w:rFonts w:ascii="Times New Roman" w:hAnsi="Times New Roman"/>
                <w:sz w:val="24"/>
              </w:rPr>
              <w:t xml:space="preserve">III Избегание (уклонение) - «черепаха»; </w:t>
            </w:r>
          </w:p>
          <w:p w:rsidR="00AE4C55" w:rsidRPr="00AE4C55" w:rsidRDefault="00AE4C55" w:rsidP="00AE4C55">
            <w:pPr>
              <w:pStyle w:val="a4"/>
              <w:rPr>
                <w:rFonts w:ascii="Times New Roman" w:hAnsi="Times New Roman"/>
                <w:sz w:val="24"/>
              </w:rPr>
            </w:pPr>
            <w:r w:rsidRPr="00AE4C55">
              <w:rPr>
                <w:rFonts w:ascii="Times New Roman" w:hAnsi="Times New Roman"/>
                <w:sz w:val="24"/>
              </w:rPr>
              <w:t>IV Компромисс - «лиса»;</w:t>
            </w:r>
          </w:p>
          <w:p w:rsidR="00E873E1" w:rsidRDefault="00AE4C55" w:rsidP="00AE4C55">
            <w:pPr>
              <w:pStyle w:val="a4"/>
              <w:rPr>
                <w:rFonts w:ascii="Times New Roman" w:hAnsi="Times New Roman"/>
                <w:sz w:val="24"/>
              </w:rPr>
            </w:pPr>
            <w:r w:rsidRPr="00AE4C55">
              <w:rPr>
                <w:rFonts w:ascii="Times New Roman" w:hAnsi="Times New Roman"/>
                <w:sz w:val="24"/>
              </w:rPr>
              <w:t>V Сотрудничество - «сова».</w:t>
            </w:r>
          </w:p>
          <w:p w:rsidR="004D541B" w:rsidRDefault="004D541B" w:rsidP="00AE4C55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D541B" w:rsidRPr="004D541B" w:rsidRDefault="004D541B" w:rsidP="004D541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задаёт вопросы учащимся: </w:t>
            </w:r>
            <w:r w:rsidRPr="004D541B">
              <w:rPr>
                <w:rFonts w:ascii="Times New Roman" w:hAnsi="Times New Roman"/>
                <w:sz w:val="24"/>
              </w:rPr>
              <w:t>- А какие конфликты в последнее время случались у вас?</w:t>
            </w:r>
          </w:p>
          <w:p w:rsidR="004D541B" w:rsidRPr="004D541B" w:rsidRDefault="004D541B" w:rsidP="004D541B">
            <w:pPr>
              <w:pStyle w:val="a4"/>
              <w:rPr>
                <w:rFonts w:ascii="Times New Roman" w:hAnsi="Times New Roman"/>
                <w:sz w:val="24"/>
              </w:rPr>
            </w:pPr>
            <w:r w:rsidRPr="004D541B">
              <w:rPr>
                <w:rFonts w:ascii="Times New Roman" w:hAnsi="Times New Roman"/>
                <w:sz w:val="24"/>
              </w:rPr>
              <w:t>- Какие чувства вы тогда испытывали?</w:t>
            </w:r>
          </w:p>
          <w:p w:rsidR="004D541B" w:rsidRPr="004D541B" w:rsidRDefault="004D541B" w:rsidP="004D541B">
            <w:pPr>
              <w:pStyle w:val="a4"/>
              <w:rPr>
                <w:rFonts w:ascii="Times New Roman" w:hAnsi="Times New Roman"/>
                <w:sz w:val="24"/>
              </w:rPr>
            </w:pPr>
            <w:r w:rsidRPr="004D541B">
              <w:rPr>
                <w:rFonts w:ascii="Times New Roman" w:hAnsi="Times New Roman"/>
                <w:sz w:val="24"/>
              </w:rPr>
              <w:t>- Что послужило возникновению данны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4D541B">
              <w:rPr>
                <w:rFonts w:ascii="Times New Roman" w:hAnsi="Times New Roman"/>
                <w:sz w:val="24"/>
              </w:rPr>
              <w:t xml:space="preserve"> конфликтов?</w:t>
            </w:r>
          </w:p>
          <w:p w:rsidR="004D541B" w:rsidRPr="00AE4C55" w:rsidRDefault="001E091C" w:rsidP="004D541B">
            <w:pPr>
              <w:pStyle w:val="a4"/>
              <w:rPr>
                <w:rFonts w:ascii="Times New Roman" w:hAnsi="Times New Roman"/>
                <w:sz w:val="24"/>
              </w:rPr>
            </w:pPr>
            <w:r w:rsidRPr="004D541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Как можно было избежать этих конфликтов.</w:t>
            </w:r>
          </w:p>
          <w:p w:rsidR="00822E28" w:rsidRDefault="00822E28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часть. Рефлексия</w:t>
            </w:r>
            <w:r w:rsidR="001E09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E091C" w:rsidRDefault="001E091C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подводит итог: проживая жизнь, мы вновь и вновь попадаем в </w:t>
            </w:r>
            <w:proofErr w:type="spellStart"/>
            <w:r w:rsidRPr="00A0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конфликтогенную</w:t>
            </w:r>
            <w:proofErr w:type="spellEnd"/>
            <w:r w:rsidRPr="00A0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зону, но мы не должны пугаться этого объективного обстоятельства. Нам необходимо разрешать конфликты так, чтобы никто не видел, что конфликты были.</w:t>
            </w:r>
          </w:p>
          <w:p w:rsidR="00BC32B0" w:rsidRPr="00E23152" w:rsidRDefault="00BC32B0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раздаёт </w:t>
            </w:r>
            <w:r w:rsidRPr="00E23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памятки</w:t>
            </w:r>
            <w:r w:rsidR="00916F78" w:rsidRPr="00E23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«Правила поведения в конфликте».</w:t>
            </w:r>
          </w:p>
          <w:p w:rsidR="00822E28" w:rsidRPr="00261C3D" w:rsidRDefault="00822E28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22E28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8F" w:rsidRDefault="00FE258F" w:rsidP="00FE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приветствуют педагога.</w:t>
            </w:r>
          </w:p>
          <w:p w:rsidR="00FE258F" w:rsidRDefault="00FE258F" w:rsidP="00FE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рассказывают о своём настроении.</w:t>
            </w:r>
          </w:p>
          <w:p w:rsidR="00FE258F" w:rsidRDefault="00FE258F" w:rsidP="00FE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8F" w:rsidRDefault="00FE258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8F" w:rsidRDefault="00FE258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ащие</w:t>
            </w:r>
            <w:r w:rsidRPr="00D3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выражают недовольство </w:t>
            </w:r>
            <w:r w:rsidRPr="00D3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выполнения задания расстроены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258F" w:rsidRDefault="00B64AC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ащие</w:t>
            </w:r>
            <w:r w:rsidRPr="00D3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поставленные вопрос</w:t>
            </w:r>
            <w:r w:rsidR="00194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258F" w:rsidRDefault="00FE258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6A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предлагают варианты тем занятий.</w:t>
            </w: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C41B5E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понятных и непонятных моментов теории</w:t>
            </w:r>
            <w:r w:rsidR="007D5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734" w:rsidRDefault="006A4734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540" w:rsidRDefault="00BC554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540" w:rsidRDefault="00BC554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540" w:rsidRDefault="00BC554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540" w:rsidRDefault="00BC554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540" w:rsidRDefault="00BC554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540" w:rsidRDefault="00BC554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540" w:rsidRDefault="00BC554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540" w:rsidRDefault="00BC554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540" w:rsidRDefault="00BC554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540" w:rsidRDefault="00BC554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обсуждают конфликт и делают вывод о словах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синтонах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словах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конфликтогенах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C5540" w:rsidRDefault="00BC554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2552" w:rsidRDefault="00942552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2552" w:rsidRDefault="00942552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2552" w:rsidRDefault="00942552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2552" w:rsidRDefault="00942552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2552" w:rsidRDefault="00942552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2552" w:rsidRDefault="00942552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2552" w:rsidRDefault="00942552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2552" w:rsidRDefault="00942552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2552" w:rsidRDefault="00942552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в парах разыгрывают конфликты, затем анализируют собственное поведение и поведение напарника.</w:t>
            </w:r>
          </w:p>
          <w:p w:rsidR="00FE258F" w:rsidRDefault="00FE258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541B" w:rsidRDefault="004D541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541B" w:rsidRDefault="004D541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541B" w:rsidRDefault="004D541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541B" w:rsidRDefault="004D541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541B" w:rsidRDefault="004D541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541B" w:rsidRDefault="004D541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1B">
              <w:rPr>
                <w:rFonts w:ascii="Times New Roman" w:hAnsi="Times New Roman"/>
                <w:sz w:val="24"/>
              </w:rPr>
              <w:t>Ответы детей</w:t>
            </w:r>
          </w:p>
          <w:p w:rsidR="004D541B" w:rsidRPr="00261C3D" w:rsidRDefault="004D541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2E28" w:rsidRPr="00261C3D" w:rsidRDefault="00822E28" w:rsidP="00822E28">
      <w:pPr>
        <w:rPr>
          <w:rFonts w:ascii="Times New Roman" w:hAnsi="Times New Roman"/>
          <w:sz w:val="24"/>
          <w:szCs w:val="24"/>
        </w:rPr>
      </w:pPr>
    </w:p>
    <w:p w:rsidR="00916F78" w:rsidRPr="00916F78" w:rsidRDefault="00916F78" w:rsidP="00916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</w:t>
      </w:r>
      <w:r w:rsidRPr="00916F78">
        <w:rPr>
          <w:rFonts w:ascii="Times New Roman" w:eastAsia="Times New Roman" w:hAnsi="Times New Roman"/>
          <w:b/>
          <w:sz w:val="28"/>
          <w:szCs w:val="24"/>
          <w:lang w:eastAsia="ru-RU"/>
        </w:rPr>
        <w:t>амятк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Pr="00916F7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«Правила поведения в конфликте».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Не стремитесь доминировать, во что бы то ни стало.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Будьте принципиальны, но не боритесь ради принципа.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Критикуйте, но не переусердствуйте.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Чаще улыбайтесь.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Во всем надо знать меру.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Сказать правду тоже надо уметь!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Будьте независимы, но не самонадеянны.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Не будьте назойливыми.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Будьте справедливыми.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Меньше проявляйте инициативу, где в ней не нуждаются.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Проявляйте выдержку.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 xml:space="preserve">    Реализуйте себя </w:t>
      </w:r>
      <w:proofErr w:type="gramStart"/>
      <w:r w:rsidRPr="00916F78">
        <w:rPr>
          <w:rFonts w:ascii="Times New Roman" w:hAnsi="Times New Roman"/>
          <w:sz w:val="24"/>
          <w:szCs w:val="24"/>
        </w:rPr>
        <w:t>в</w:t>
      </w:r>
      <w:proofErr w:type="gramEnd"/>
      <w:r w:rsidRPr="00916F78">
        <w:rPr>
          <w:rFonts w:ascii="Times New Roman" w:hAnsi="Times New Roman"/>
          <w:sz w:val="24"/>
          <w:szCs w:val="24"/>
        </w:rPr>
        <w:t xml:space="preserve"> другом.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Не говорите сразу с возбужденным человеком.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 xml:space="preserve">    Не говорите сразу о </w:t>
      </w:r>
      <w:proofErr w:type="gramStart"/>
      <w:r w:rsidRPr="00916F78">
        <w:rPr>
          <w:rFonts w:ascii="Times New Roman" w:hAnsi="Times New Roman"/>
          <w:sz w:val="24"/>
          <w:szCs w:val="24"/>
        </w:rPr>
        <w:t>плохом</w:t>
      </w:r>
      <w:proofErr w:type="gramEnd"/>
      <w:r w:rsidRPr="00916F78">
        <w:rPr>
          <w:rFonts w:ascii="Times New Roman" w:hAnsi="Times New Roman"/>
          <w:sz w:val="24"/>
          <w:szCs w:val="24"/>
        </w:rPr>
        <w:t>, а лучше отметьте хорошие дела этого человека.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Постарайтесь встать на место оппонента.</w:t>
      </w:r>
    </w:p>
    <w:p w:rsidR="00916F78" w:rsidRPr="00916F78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Не скрывайте доброго отношения к людям, не скупитесь на похвалу.</w:t>
      </w:r>
    </w:p>
    <w:p w:rsidR="00822E28" w:rsidRPr="00261C3D" w:rsidRDefault="00916F78" w:rsidP="00916F78">
      <w:pPr>
        <w:rPr>
          <w:rFonts w:ascii="Times New Roman" w:hAnsi="Times New Roman"/>
          <w:sz w:val="24"/>
          <w:szCs w:val="24"/>
        </w:rPr>
      </w:pPr>
      <w:r w:rsidRPr="00916F78">
        <w:rPr>
          <w:rFonts w:ascii="Times New Roman" w:hAnsi="Times New Roman"/>
          <w:sz w:val="24"/>
          <w:szCs w:val="24"/>
        </w:rPr>
        <w:t>    Умейте, заставит себя молчать</w:t>
      </w:r>
      <w:proofErr w:type="gramStart"/>
      <w:r w:rsidRPr="00916F7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6F78">
        <w:rPr>
          <w:rFonts w:ascii="Times New Roman" w:hAnsi="Times New Roman"/>
          <w:sz w:val="24"/>
          <w:szCs w:val="24"/>
        </w:rPr>
        <w:t xml:space="preserve"> когда вас задевают в мелкой ссоре.</w:t>
      </w:r>
    </w:p>
    <w:p w:rsidR="0037490E" w:rsidRDefault="0037490E" w:rsidP="00822E28">
      <w:pPr>
        <w:rPr>
          <w:rFonts w:ascii="Times New Roman" w:hAnsi="Times New Roman"/>
          <w:b/>
          <w:sz w:val="24"/>
          <w:szCs w:val="24"/>
        </w:rPr>
      </w:pPr>
    </w:p>
    <w:p w:rsidR="0037490E" w:rsidRDefault="0037490E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261C3D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Используемая литература.</w:t>
      </w:r>
    </w:p>
    <w:p w:rsidR="00822E28" w:rsidRDefault="00C6012C" w:rsidP="00C6012C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C6012C">
        <w:rPr>
          <w:rFonts w:ascii="Times New Roman" w:hAnsi="Times New Roman"/>
          <w:sz w:val="24"/>
          <w:szCs w:val="24"/>
        </w:rPr>
        <w:t>Вилюнас</w:t>
      </w:r>
      <w:proofErr w:type="spellEnd"/>
      <w:r w:rsidRPr="00C6012C">
        <w:rPr>
          <w:rFonts w:ascii="Times New Roman" w:hAnsi="Times New Roman"/>
          <w:sz w:val="24"/>
          <w:szCs w:val="24"/>
        </w:rPr>
        <w:t xml:space="preserve"> В. Психология эмоций. СПб</w:t>
      </w:r>
      <w:proofErr w:type="gramStart"/>
      <w:r w:rsidRPr="00C6012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6012C">
        <w:rPr>
          <w:rFonts w:ascii="Times New Roman" w:hAnsi="Times New Roman"/>
          <w:sz w:val="24"/>
          <w:szCs w:val="24"/>
        </w:rPr>
        <w:t>Питер, 2007 г.</w:t>
      </w:r>
    </w:p>
    <w:p w:rsidR="00354A68" w:rsidRDefault="00354A68" w:rsidP="00354A68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4A68">
        <w:rPr>
          <w:rFonts w:ascii="Times New Roman" w:hAnsi="Times New Roman"/>
          <w:sz w:val="24"/>
          <w:szCs w:val="24"/>
        </w:rPr>
        <w:t xml:space="preserve">Дмитриев А.В. </w:t>
      </w:r>
      <w:proofErr w:type="spellStart"/>
      <w:r w:rsidRPr="00354A68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354A68">
        <w:rPr>
          <w:rFonts w:ascii="Times New Roman" w:hAnsi="Times New Roman"/>
          <w:sz w:val="24"/>
          <w:szCs w:val="24"/>
        </w:rPr>
        <w:t xml:space="preserve">. — М.: </w:t>
      </w:r>
      <w:proofErr w:type="spellStart"/>
      <w:r w:rsidRPr="00354A68">
        <w:rPr>
          <w:rFonts w:ascii="Times New Roman" w:hAnsi="Times New Roman"/>
          <w:sz w:val="24"/>
          <w:szCs w:val="24"/>
        </w:rPr>
        <w:t>Гардарика</w:t>
      </w:r>
      <w:proofErr w:type="spellEnd"/>
      <w:r w:rsidRPr="00354A68">
        <w:rPr>
          <w:rFonts w:ascii="Times New Roman" w:hAnsi="Times New Roman"/>
          <w:sz w:val="24"/>
          <w:szCs w:val="24"/>
        </w:rPr>
        <w:t>, 2000. — С. 54.</w:t>
      </w:r>
    </w:p>
    <w:p w:rsidR="00B63E41" w:rsidRDefault="00B63E41" w:rsidP="00B63E4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B63E41">
        <w:rPr>
          <w:rFonts w:ascii="Times New Roman" w:hAnsi="Times New Roman"/>
          <w:sz w:val="24"/>
          <w:szCs w:val="24"/>
        </w:rPr>
        <w:t>Рубштейн</w:t>
      </w:r>
      <w:proofErr w:type="spellEnd"/>
      <w:r w:rsidRPr="00B63E41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3E41">
        <w:rPr>
          <w:rFonts w:ascii="Times New Roman" w:hAnsi="Times New Roman"/>
          <w:sz w:val="24"/>
          <w:szCs w:val="24"/>
        </w:rPr>
        <w:t>Тренинг управления эмоциями</w:t>
      </w:r>
      <w:r>
        <w:rPr>
          <w:rFonts w:ascii="Times New Roman" w:hAnsi="Times New Roman"/>
          <w:sz w:val="24"/>
          <w:szCs w:val="24"/>
        </w:rPr>
        <w:t>.</w:t>
      </w:r>
      <w:r w:rsidR="00582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4E3">
        <w:rPr>
          <w:rFonts w:ascii="Times New Roman" w:hAnsi="Times New Roman"/>
          <w:sz w:val="24"/>
          <w:szCs w:val="24"/>
        </w:rPr>
        <w:t>Фикшнбук</w:t>
      </w:r>
      <w:proofErr w:type="spellEnd"/>
      <w:r w:rsidR="005824E3">
        <w:rPr>
          <w:rFonts w:ascii="Times New Roman" w:hAnsi="Times New Roman"/>
          <w:sz w:val="24"/>
          <w:szCs w:val="24"/>
        </w:rPr>
        <w:t>, 2001г.</w:t>
      </w:r>
    </w:p>
    <w:p w:rsidR="00354A68" w:rsidRPr="00B63E41" w:rsidRDefault="00354A68" w:rsidP="00354A68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354A68">
        <w:rPr>
          <w:rFonts w:ascii="Times New Roman" w:hAnsi="Times New Roman"/>
          <w:sz w:val="24"/>
          <w:szCs w:val="24"/>
        </w:rPr>
        <w:t>Самоукина</w:t>
      </w:r>
      <w:proofErr w:type="spellEnd"/>
      <w:r w:rsidRPr="00354A68">
        <w:rPr>
          <w:rFonts w:ascii="Times New Roman" w:hAnsi="Times New Roman"/>
          <w:sz w:val="24"/>
          <w:szCs w:val="24"/>
        </w:rPr>
        <w:t xml:space="preserve"> Н.В. Игры в школе и дома: психологические упражнения, коррекционные программы. – Яросла</w:t>
      </w:r>
      <w:r>
        <w:rPr>
          <w:rFonts w:ascii="Times New Roman" w:hAnsi="Times New Roman"/>
          <w:sz w:val="24"/>
          <w:szCs w:val="24"/>
        </w:rPr>
        <w:t xml:space="preserve">вль: Академия развития 2004 г. </w:t>
      </w:r>
    </w:p>
    <w:p w:rsidR="00B63E41" w:rsidRDefault="00B63E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 учреждение дополнительного образования  </w:t>
      </w: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>«Центр детского творчества «Октябрьский»</w:t>
      </w: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both"/>
        <w:rPr>
          <w:rFonts w:ascii="Times New Roman" w:hAnsi="Times New Roman"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sz w:val="24"/>
          <w:szCs w:val="24"/>
        </w:rPr>
      </w:pPr>
      <w:r w:rsidRPr="00522B81">
        <w:rPr>
          <w:rFonts w:ascii="Times New Roman" w:hAnsi="Times New Roman"/>
          <w:sz w:val="24"/>
          <w:szCs w:val="24"/>
        </w:rPr>
        <w:t xml:space="preserve">Конспект занятия: </w:t>
      </w:r>
      <w:r w:rsidRPr="00522B81">
        <w:rPr>
          <w:rFonts w:ascii="Times New Roman" w:hAnsi="Times New Roman"/>
          <w:b/>
          <w:sz w:val="24"/>
          <w:szCs w:val="24"/>
        </w:rPr>
        <w:t>«</w:t>
      </w:r>
      <w:r w:rsidR="00060742" w:rsidRPr="00060742">
        <w:rPr>
          <w:rFonts w:ascii="Times New Roman" w:hAnsi="Times New Roman"/>
          <w:sz w:val="24"/>
          <w:szCs w:val="24"/>
        </w:rPr>
        <w:t>Пропаганда ЗОЖ</w:t>
      </w:r>
      <w:r w:rsidRPr="00522B81">
        <w:rPr>
          <w:rFonts w:ascii="Times New Roman" w:hAnsi="Times New Roman"/>
          <w:b/>
          <w:sz w:val="24"/>
          <w:szCs w:val="24"/>
        </w:rPr>
        <w:t>»</w:t>
      </w:r>
    </w:p>
    <w:p w:rsidR="00822E28" w:rsidRPr="00522B81" w:rsidRDefault="00822E28" w:rsidP="00822E28">
      <w:pPr>
        <w:jc w:val="center"/>
        <w:rPr>
          <w:rFonts w:ascii="Times New Roman" w:hAnsi="Times New Roman"/>
          <w:sz w:val="24"/>
          <w:szCs w:val="24"/>
        </w:rPr>
      </w:pPr>
      <w:r w:rsidRPr="00522B81">
        <w:rPr>
          <w:rFonts w:ascii="Times New Roman" w:hAnsi="Times New Roman"/>
          <w:sz w:val="24"/>
          <w:szCs w:val="24"/>
        </w:rPr>
        <w:t xml:space="preserve">(занятие разработано для детей </w:t>
      </w:r>
      <w:r>
        <w:rPr>
          <w:rFonts w:ascii="Times New Roman" w:hAnsi="Times New Roman"/>
          <w:sz w:val="24"/>
          <w:szCs w:val="24"/>
        </w:rPr>
        <w:t>старшего школьного</w:t>
      </w:r>
      <w:r w:rsidRPr="00522B81">
        <w:rPr>
          <w:rFonts w:ascii="Times New Roman" w:hAnsi="Times New Roman"/>
          <w:sz w:val="24"/>
          <w:szCs w:val="24"/>
        </w:rPr>
        <w:t xml:space="preserve"> возраста)</w:t>
      </w:r>
    </w:p>
    <w:p w:rsidR="00822E28" w:rsidRPr="00522B81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 xml:space="preserve">Подготовила:  педагог </w:t>
      </w:r>
      <w:r>
        <w:rPr>
          <w:rFonts w:ascii="Times New Roman" w:hAnsi="Times New Roman"/>
          <w:b/>
          <w:sz w:val="24"/>
          <w:szCs w:val="24"/>
        </w:rPr>
        <w:t>Колупаева Ольга Владимировна</w:t>
      </w: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E28" w:rsidRPr="00522B81" w:rsidRDefault="00822E28" w:rsidP="00822E28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>Рязань – 2016г.</w:t>
      </w:r>
    </w:p>
    <w:p w:rsidR="00822E28" w:rsidRDefault="00822E28" w:rsidP="00822E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2E28" w:rsidRPr="00522B81" w:rsidRDefault="00822E28" w:rsidP="00822E28">
      <w:pPr>
        <w:jc w:val="center"/>
        <w:rPr>
          <w:rFonts w:ascii="Times New Roman" w:hAnsi="Times New Roman"/>
          <w:sz w:val="24"/>
          <w:szCs w:val="24"/>
        </w:rPr>
      </w:pPr>
    </w:p>
    <w:p w:rsidR="00822E28" w:rsidRPr="00261C3D" w:rsidRDefault="00822E28" w:rsidP="00822E28">
      <w:pPr>
        <w:rPr>
          <w:rFonts w:ascii="Times New Roman" w:hAnsi="Times New Roman"/>
          <w:b/>
          <w:bCs/>
          <w:sz w:val="24"/>
          <w:szCs w:val="24"/>
        </w:rPr>
      </w:pPr>
      <w:r w:rsidRPr="00261C3D">
        <w:rPr>
          <w:rFonts w:ascii="Times New Roman" w:hAnsi="Times New Roman"/>
          <w:b/>
          <w:bCs/>
          <w:sz w:val="24"/>
          <w:szCs w:val="24"/>
        </w:rPr>
        <w:t xml:space="preserve">Тип занятия: </w:t>
      </w:r>
      <w:r w:rsidR="009C69B8" w:rsidRPr="009C69B8">
        <w:rPr>
          <w:rFonts w:ascii="Times New Roman" w:hAnsi="Times New Roman"/>
          <w:sz w:val="24"/>
        </w:rPr>
        <w:t>Занятие углубленно-познавательного типа.</w:t>
      </w:r>
    </w:p>
    <w:p w:rsidR="00822E28" w:rsidRPr="00261C3D" w:rsidRDefault="00822E28" w:rsidP="00822E28">
      <w:pPr>
        <w:rPr>
          <w:rFonts w:ascii="Times New Roman" w:hAnsi="Times New Roman"/>
          <w:b/>
          <w:bCs/>
          <w:sz w:val="24"/>
          <w:szCs w:val="24"/>
        </w:rPr>
      </w:pPr>
    </w:p>
    <w:p w:rsidR="00822E28" w:rsidRPr="0010580B" w:rsidRDefault="00822E28" w:rsidP="00822E28">
      <w:pPr>
        <w:rPr>
          <w:rFonts w:ascii="Times New Roman" w:hAnsi="Times New Roman"/>
          <w:b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Цель:</w:t>
      </w:r>
      <w:r w:rsidR="0019456A">
        <w:rPr>
          <w:rFonts w:ascii="Times New Roman" w:hAnsi="Times New Roman"/>
          <w:b/>
          <w:sz w:val="24"/>
          <w:szCs w:val="24"/>
        </w:rPr>
        <w:t xml:space="preserve"> </w:t>
      </w:r>
      <w:r w:rsidR="006D494A" w:rsidRPr="0010580B">
        <w:rPr>
          <w:rFonts w:ascii="Times New Roman" w:hAnsi="Times New Roman"/>
          <w:sz w:val="24"/>
          <w:szCs w:val="28"/>
        </w:rPr>
        <w:t>расширение и углубление знаний о здоровье, здоровом образе жизни</w:t>
      </w:r>
      <w:r w:rsidR="006D494A">
        <w:rPr>
          <w:rFonts w:ascii="Times New Roman" w:hAnsi="Times New Roman"/>
          <w:sz w:val="24"/>
          <w:szCs w:val="28"/>
        </w:rPr>
        <w:t>,</w:t>
      </w:r>
      <w:r w:rsidR="0019456A">
        <w:rPr>
          <w:rFonts w:ascii="Times New Roman" w:hAnsi="Times New Roman"/>
          <w:sz w:val="24"/>
          <w:szCs w:val="28"/>
        </w:rPr>
        <w:t xml:space="preserve"> </w:t>
      </w:r>
      <w:r w:rsidR="0010580B" w:rsidRPr="0010580B">
        <w:rPr>
          <w:rFonts w:ascii="Times New Roman" w:hAnsi="Times New Roman"/>
          <w:sz w:val="24"/>
          <w:szCs w:val="28"/>
        </w:rPr>
        <w:t>формировани</w:t>
      </w:r>
      <w:r w:rsidR="006D494A">
        <w:rPr>
          <w:rFonts w:ascii="Times New Roman" w:hAnsi="Times New Roman"/>
          <w:sz w:val="24"/>
          <w:szCs w:val="28"/>
        </w:rPr>
        <w:t>е</w:t>
      </w:r>
      <w:r w:rsidR="0010580B" w:rsidRPr="0010580B">
        <w:rPr>
          <w:rFonts w:ascii="Times New Roman" w:hAnsi="Times New Roman"/>
          <w:sz w:val="24"/>
          <w:szCs w:val="28"/>
        </w:rPr>
        <w:t xml:space="preserve"> ценностного отношения к собственному здоровью.</w:t>
      </w:r>
    </w:p>
    <w:p w:rsidR="00822E28" w:rsidRPr="00261C3D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261C3D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Задачи:</w:t>
      </w:r>
    </w:p>
    <w:p w:rsidR="0010580B" w:rsidRDefault="00822E28" w:rsidP="00822E28">
      <w:pPr>
        <w:rPr>
          <w:rFonts w:ascii="Times New Roman" w:hAnsi="Times New Roman"/>
          <w:sz w:val="28"/>
          <w:szCs w:val="28"/>
        </w:rPr>
      </w:pPr>
      <w:r w:rsidRPr="00261C3D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E23152" w:rsidRPr="00E23152" w:rsidRDefault="006D494A" w:rsidP="0010580B">
      <w:pPr>
        <w:pStyle w:val="a3"/>
        <w:numPr>
          <w:ilvl w:val="0"/>
          <w:numId w:val="15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  <w:szCs w:val="28"/>
        </w:rPr>
        <w:t>Уточнение понятий З</w:t>
      </w:r>
      <w:r w:rsidRPr="0010580B">
        <w:rPr>
          <w:rFonts w:ascii="Times New Roman" w:hAnsi="Times New Roman"/>
          <w:sz w:val="24"/>
          <w:szCs w:val="28"/>
        </w:rPr>
        <w:t>доровье</w:t>
      </w:r>
      <w:r>
        <w:rPr>
          <w:rFonts w:ascii="Times New Roman" w:hAnsi="Times New Roman"/>
          <w:sz w:val="24"/>
          <w:szCs w:val="28"/>
        </w:rPr>
        <w:t xml:space="preserve"> и ЗОЖ</w:t>
      </w:r>
      <w:r w:rsidRPr="0010580B">
        <w:rPr>
          <w:rFonts w:ascii="Times New Roman" w:hAnsi="Times New Roman"/>
          <w:sz w:val="24"/>
          <w:szCs w:val="28"/>
        </w:rPr>
        <w:t>,</w:t>
      </w:r>
    </w:p>
    <w:p w:rsidR="00822E28" w:rsidRPr="0010580B" w:rsidRDefault="00E23152" w:rsidP="0010580B">
      <w:pPr>
        <w:pStyle w:val="a3"/>
        <w:numPr>
          <w:ilvl w:val="0"/>
          <w:numId w:val="15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  <w:szCs w:val="28"/>
        </w:rPr>
        <w:t>Знакомство с составляющими</w:t>
      </w:r>
      <w:r w:rsidR="006D494A" w:rsidRPr="0010580B">
        <w:rPr>
          <w:rFonts w:ascii="Times New Roman" w:hAnsi="Times New Roman"/>
          <w:sz w:val="24"/>
          <w:szCs w:val="28"/>
        </w:rPr>
        <w:t xml:space="preserve"> здорово</w:t>
      </w:r>
      <w:r>
        <w:rPr>
          <w:rFonts w:ascii="Times New Roman" w:hAnsi="Times New Roman"/>
          <w:sz w:val="24"/>
          <w:szCs w:val="28"/>
        </w:rPr>
        <w:t>го</w:t>
      </w:r>
      <w:r w:rsidR="006D494A" w:rsidRPr="0010580B">
        <w:rPr>
          <w:rFonts w:ascii="Times New Roman" w:hAnsi="Times New Roman"/>
          <w:sz w:val="24"/>
          <w:szCs w:val="28"/>
        </w:rPr>
        <w:t xml:space="preserve"> образ</w:t>
      </w:r>
      <w:r>
        <w:rPr>
          <w:rFonts w:ascii="Times New Roman" w:hAnsi="Times New Roman"/>
          <w:sz w:val="24"/>
          <w:szCs w:val="28"/>
        </w:rPr>
        <w:t>а</w:t>
      </w:r>
      <w:r w:rsidR="006D494A" w:rsidRPr="0010580B">
        <w:rPr>
          <w:rFonts w:ascii="Times New Roman" w:hAnsi="Times New Roman"/>
          <w:sz w:val="24"/>
          <w:szCs w:val="28"/>
        </w:rPr>
        <w:t xml:space="preserve"> жизни</w:t>
      </w:r>
      <w:r>
        <w:rPr>
          <w:rFonts w:ascii="Times New Roman" w:hAnsi="Times New Roman"/>
          <w:sz w:val="24"/>
          <w:szCs w:val="28"/>
        </w:rPr>
        <w:t>.</w:t>
      </w:r>
    </w:p>
    <w:p w:rsidR="00822E28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Развивающие:</w:t>
      </w:r>
    </w:p>
    <w:p w:rsidR="0010580B" w:rsidRPr="0010580B" w:rsidRDefault="0010580B" w:rsidP="0010580B">
      <w:pPr>
        <w:pStyle w:val="a3"/>
        <w:numPr>
          <w:ilvl w:val="0"/>
          <w:numId w:val="15"/>
        </w:numPr>
        <w:rPr>
          <w:rFonts w:ascii="Times New Roman" w:hAnsi="Times New Roman"/>
          <w:b/>
          <w:szCs w:val="24"/>
        </w:rPr>
      </w:pPr>
      <w:proofErr w:type="gramStart"/>
      <w:r w:rsidRPr="0010580B">
        <w:rPr>
          <w:rFonts w:ascii="Times New Roman" w:hAnsi="Times New Roman"/>
          <w:sz w:val="24"/>
          <w:szCs w:val="28"/>
        </w:rPr>
        <w:t>развитие логического (образного) мышления, памяти, внимательности, наблюдательности, сообразительности, быстроты реакции, внимания.</w:t>
      </w:r>
      <w:proofErr w:type="gramEnd"/>
    </w:p>
    <w:p w:rsidR="00822E28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64359D" w:rsidRPr="0064359D" w:rsidRDefault="0010580B" w:rsidP="0010580B">
      <w:pPr>
        <w:pStyle w:val="a3"/>
        <w:numPr>
          <w:ilvl w:val="0"/>
          <w:numId w:val="15"/>
        </w:numPr>
        <w:rPr>
          <w:rFonts w:ascii="Times New Roman" w:hAnsi="Times New Roman"/>
          <w:b/>
          <w:szCs w:val="24"/>
        </w:rPr>
      </w:pPr>
      <w:r w:rsidRPr="0064359D">
        <w:rPr>
          <w:rFonts w:ascii="Times New Roman" w:hAnsi="Times New Roman"/>
          <w:sz w:val="24"/>
          <w:szCs w:val="28"/>
        </w:rPr>
        <w:t>воспитывать любовь к занятиям физическими упражнениями, к физической культуре,</w:t>
      </w:r>
    </w:p>
    <w:p w:rsidR="0064359D" w:rsidRPr="0064359D" w:rsidRDefault="0010580B" w:rsidP="0010580B">
      <w:pPr>
        <w:pStyle w:val="a3"/>
        <w:numPr>
          <w:ilvl w:val="0"/>
          <w:numId w:val="15"/>
        </w:numPr>
        <w:rPr>
          <w:rFonts w:ascii="Times New Roman" w:hAnsi="Times New Roman"/>
          <w:b/>
          <w:szCs w:val="24"/>
        </w:rPr>
      </w:pPr>
      <w:r w:rsidRPr="0064359D">
        <w:rPr>
          <w:rFonts w:ascii="Times New Roman" w:hAnsi="Times New Roman"/>
          <w:sz w:val="24"/>
          <w:szCs w:val="28"/>
        </w:rPr>
        <w:t xml:space="preserve"> воспитывать доброжелательное отношение друг к другу,</w:t>
      </w:r>
    </w:p>
    <w:p w:rsidR="0064359D" w:rsidRPr="0064359D" w:rsidRDefault="0010580B" w:rsidP="0010580B">
      <w:pPr>
        <w:pStyle w:val="a3"/>
        <w:numPr>
          <w:ilvl w:val="0"/>
          <w:numId w:val="15"/>
        </w:numPr>
        <w:rPr>
          <w:rFonts w:ascii="Times New Roman" w:hAnsi="Times New Roman"/>
          <w:b/>
          <w:szCs w:val="24"/>
        </w:rPr>
      </w:pPr>
      <w:r w:rsidRPr="0064359D">
        <w:rPr>
          <w:rFonts w:ascii="Times New Roman" w:hAnsi="Times New Roman"/>
          <w:sz w:val="24"/>
          <w:szCs w:val="28"/>
        </w:rPr>
        <w:t xml:space="preserve"> формировать </w:t>
      </w:r>
      <w:proofErr w:type="spellStart"/>
      <w:r w:rsidRPr="0064359D">
        <w:rPr>
          <w:rFonts w:ascii="Times New Roman" w:hAnsi="Times New Roman"/>
          <w:sz w:val="24"/>
          <w:szCs w:val="28"/>
        </w:rPr>
        <w:t>психоэмоциональную</w:t>
      </w:r>
      <w:proofErr w:type="spellEnd"/>
      <w:r w:rsidRPr="0064359D">
        <w:rPr>
          <w:rFonts w:ascii="Times New Roman" w:hAnsi="Times New Roman"/>
          <w:sz w:val="24"/>
          <w:szCs w:val="28"/>
        </w:rPr>
        <w:t xml:space="preserve"> устойчивость,</w:t>
      </w:r>
    </w:p>
    <w:p w:rsidR="0010580B" w:rsidRPr="0064359D" w:rsidRDefault="0010580B" w:rsidP="0010580B">
      <w:pPr>
        <w:pStyle w:val="a3"/>
        <w:numPr>
          <w:ilvl w:val="0"/>
          <w:numId w:val="15"/>
        </w:numPr>
        <w:rPr>
          <w:rFonts w:ascii="Times New Roman" w:hAnsi="Times New Roman"/>
          <w:b/>
          <w:szCs w:val="24"/>
        </w:rPr>
      </w:pPr>
      <w:r w:rsidRPr="0064359D">
        <w:rPr>
          <w:rFonts w:ascii="Times New Roman" w:hAnsi="Times New Roman"/>
          <w:sz w:val="24"/>
          <w:szCs w:val="28"/>
        </w:rPr>
        <w:t xml:space="preserve"> способствовать улучшению психологического микроклимата в группе, способствовать сплочению коллектива группы.</w:t>
      </w:r>
    </w:p>
    <w:p w:rsidR="00822E28" w:rsidRPr="00261C3D" w:rsidRDefault="00822E28" w:rsidP="00822E28">
      <w:pPr>
        <w:rPr>
          <w:rFonts w:ascii="Times New Roman" w:hAnsi="Times New Roman"/>
          <w:b/>
          <w:sz w:val="24"/>
          <w:szCs w:val="24"/>
        </w:rPr>
      </w:pPr>
    </w:p>
    <w:p w:rsidR="00822E28" w:rsidRPr="00261C3D" w:rsidRDefault="00822E28" w:rsidP="00822E28">
      <w:pPr>
        <w:rPr>
          <w:rFonts w:ascii="Times New Roman" w:hAnsi="Times New Roman"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 xml:space="preserve">Методическое обеспечение: </w:t>
      </w:r>
    </w:p>
    <w:p w:rsidR="00822E28" w:rsidRPr="0064359D" w:rsidRDefault="0064359D" w:rsidP="0064359D">
      <w:pPr>
        <w:pStyle w:val="a3"/>
        <w:numPr>
          <w:ilvl w:val="0"/>
          <w:numId w:val="16"/>
        </w:numPr>
        <w:rPr>
          <w:rFonts w:ascii="Times New Roman" w:hAnsi="Times New Roman"/>
          <w:b/>
          <w:bCs/>
          <w:sz w:val="24"/>
          <w:szCs w:val="24"/>
        </w:rPr>
      </w:pPr>
      <w:r w:rsidRPr="0064359D">
        <w:rPr>
          <w:rFonts w:ascii="Times New Roman" w:hAnsi="Times New Roman"/>
          <w:sz w:val="24"/>
          <w:szCs w:val="28"/>
        </w:rPr>
        <w:t>ноутбук, ватманы, фломастеры, планшеты.</w:t>
      </w:r>
    </w:p>
    <w:p w:rsidR="00822E28" w:rsidRPr="00261C3D" w:rsidRDefault="00822E28" w:rsidP="00822E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573"/>
        <w:gridCol w:w="2323"/>
        <w:gridCol w:w="2037"/>
      </w:tblGrid>
      <w:tr w:rsidR="00822E28" w:rsidRPr="00261C3D" w:rsidTr="00C83AE9">
        <w:trPr>
          <w:trHeight w:val="529"/>
        </w:trPr>
        <w:tc>
          <w:tcPr>
            <w:tcW w:w="638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3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323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037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22E28" w:rsidRPr="00261C3D" w:rsidTr="00C83AE9">
        <w:trPr>
          <w:trHeight w:val="390"/>
        </w:trPr>
        <w:tc>
          <w:tcPr>
            <w:tcW w:w="638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Вводная часть.</w:t>
            </w:r>
          </w:p>
          <w:p w:rsidR="00490E47" w:rsidRDefault="00490E47" w:rsidP="0049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Приветствие.</w:t>
            </w:r>
          </w:p>
          <w:p w:rsidR="00490E47" w:rsidRDefault="00490E47" w:rsidP="0049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Опрос самочувствия.</w:t>
            </w:r>
          </w:p>
          <w:p w:rsidR="00490E47" w:rsidRDefault="00490E47" w:rsidP="0049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90E47" w:rsidRDefault="00490E47" w:rsidP="0049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90E47" w:rsidRDefault="00490E47" w:rsidP="0049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3. Предложение темы занятия. </w:t>
            </w:r>
          </w:p>
          <w:p w:rsidR="00014E30" w:rsidRPr="00014E30" w:rsidRDefault="00014E30" w:rsidP="00014E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4E30">
              <w:rPr>
                <w:rFonts w:ascii="Times New Roman" w:hAnsi="Times New Roman"/>
                <w:sz w:val="24"/>
                <w:szCs w:val="28"/>
              </w:rPr>
              <w:t xml:space="preserve">Педагог предлагает </w:t>
            </w:r>
            <w:r w:rsidRPr="00014E30">
              <w:rPr>
                <w:rFonts w:ascii="Times New Roman" w:hAnsi="Times New Roman"/>
                <w:b/>
                <w:sz w:val="24"/>
                <w:szCs w:val="28"/>
              </w:rPr>
              <w:t>игру-активатор: «Да и</w:t>
            </w:r>
            <w:proofErr w:type="gramStart"/>
            <w:r w:rsidRPr="00014E30">
              <w:rPr>
                <w:rFonts w:ascii="Times New Roman" w:hAnsi="Times New Roman"/>
                <w:b/>
                <w:sz w:val="24"/>
                <w:szCs w:val="28"/>
              </w:rPr>
              <w:t xml:space="preserve"> Н</w:t>
            </w:r>
            <w:proofErr w:type="gramEnd"/>
            <w:r w:rsidRPr="00014E30">
              <w:rPr>
                <w:rFonts w:ascii="Times New Roman" w:hAnsi="Times New Roman"/>
                <w:b/>
                <w:sz w:val="24"/>
                <w:szCs w:val="28"/>
              </w:rPr>
              <w:t>ет – не говори».</w:t>
            </w:r>
          </w:p>
          <w:p w:rsidR="00014E30" w:rsidRPr="00014E30" w:rsidRDefault="00014E30" w:rsidP="00014E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4E30">
              <w:rPr>
                <w:rFonts w:ascii="Times New Roman" w:hAnsi="Times New Roman"/>
                <w:sz w:val="24"/>
                <w:szCs w:val="28"/>
              </w:rPr>
              <w:t>Участники по очереди отвечают на вопросы о своем самочувствии, но при этом запрещается говорить слова «да» и «нет». Педагог, обращаясь к подросткам, по очереди задает вопросы:</w:t>
            </w:r>
          </w:p>
          <w:p w:rsidR="00014E30" w:rsidRPr="00014E30" w:rsidRDefault="00014E30" w:rsidP="00BB65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4E30">
              <w:rPr>
                <w:rFonts w:ascii="Times New Roman" w:hAnsi="Times New Roman"/>
                <w:sz w:val="24"/>
                <w:szCs w:val="28"/>
              </w:rPr>
              <w:t>Ты хорошо себя чувствуешь?</w:t>
            </w:r>
          </w:p>
          <w:p w:rsidR="00014E30" w:rsidRPr="00014E30" w:rsidRDefault="00014E30" w:rsidP="00BB65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4E30">
              <w:rPr>
                <w:rFonts w:ascii="Times New Roman" w:hAnsi="Times New Roman"/>
                <w:sz w:val="24"/>
                <w:szCs w:val="28"/>
              </w:rPr>
              <w:t>У тебя часто болит голова?</w:t>
            </w:r>
          </w:p>
          <w:p w:rsidR="00014E30" w:rsidRPr="00014E30" w:rsidRDefault="00014E30" w:rsidP="00BB65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4E30">
              <w:rPr>
                <w:rFonts w:ascii="Times New Roman" w:hAnsi="Times New Roman"/>
                <w:sz w:val="24"/>
                <w:szCs w:val="28"/>
              </w:rPr>
              <w:t>Ты хорошо видишь?</w:t>
            </w:r>
          </w:p>
          <w:p w:rsidR="00014E30" w:rsidRPr="00014E30" w:rsidRDefault="00014E30" w:rsidP="00BB65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4E30">
              <w:rPr>
                <w:rFonts w:ascii="Times New Roman" w:hAnsi="Times New Roman"/>
                <w:sz w:val="24"/>
                <w:szCs w:val="28"/>
              </w:rPr>
              <w:t>У тебя бывает тошнота? И т.д.</w:t>
            </w:r>
          </w:p>
          <w:p w:rsidR="001C782F" w:rsidRDefault="001C782F" w:rsidP="001C7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Затем педагог задаёт вопрос «Как вы считаете, какова тема нашего занятия?»</w:t>
            </w:r>
          </w:p>
          <w:p w:rsidR="00822E28" w:rsidRPr="00261C3D" w:rsidRDefault="001C782F" w:rsidP="001C7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предложения учащимися вариантов тем, педагог озвучивает тему занятия </w:t>
            </w:r>
            <w:r w:rsidRPr="00522B8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0742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  <w:r w:rsidRPr="00522B8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2AC3" w:rsidRDefault="00BE2AC3" w:rsidP="00BE2A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Изучение темы.</w:t>
            </w:r>
          </w:p>
          <w:p w:rsidR="00BE2AC3" w:rsidRDefault="00BE2AC3" w:rsidP="00BE2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E43A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Минутка теории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22E28" w:rsidRPr="00BE2AC3" w:rsidRDefault="00BE2AC3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E2AC3">
              <w:rPr>
                <w:rFonts w:ascii="Times New Roman" w:hAnsi="Times New Roman"/>
                <w:sz w:val="24"/>
                <w:szCs w:val="28"/>
                <w:u w:val="single"/>
              </w:rPr>
              <w:t>Педагог: что вы знаете о здоровье и ЗОЖ?</w:t>
            </w:r>
          </w:p>
          <w:p w:rsidR="00C83AE9" w:rsidRPr="00C83AE9" w:rsidRDefault="00C83AE9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83AE9">
              <w:rPr>
                <w:rFonts w:ascii="Times New Roman" w:hAnsi="Times New Roman"/>
                <w:sz w:val="24"/>
                <w:szCs w:val="28"/>
              </w:rPr>
              <w:t>7 апреля отмечается Всемирный день здоровья.</w:t>
            </w:r>
          </w:p>
          <w:p w:rsidR="00C83AE9" w:rsidRPr="00C83AE9" w:rsidRDefault="00C83AE9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83AE9">
              <w:rPr>
                <w:rFonts w:ascii="Times New Roman" w:hAnsi="Times New Roman"/>
                <w:sz w:val="24"/>
                <w:szCs w:val="28"/>
              </w:rPr>
              <w:t xml:space="preserve"> В Уставе Всемирной организации здравоохранения здоровье </w:t>
            </w:r>
            <w:r w:rsidRPr="00C83AE9">
              <w:rPr>
                <w:rFonts w:ascii="Times New Roman" w:hAnsi="Times New Roman"/>
                <w:b/>
                <w:sz w:val="24"/>
                <w:szCs w:val="28"/>
              </w:rPr>
              <w:t>определяется</w:t>
            </w:r>
            <w:r w:rsidRPr="00C83AE9">
              <w:rPr>
                <w:rFonts w:ascii="Times New Roman" w:hAnsi="Times New Roman"/>
                <w:sz w:val="24"/>
                <w:szCs w:val="28"/>
              </w:rPr>
              <w:t xml:space="preserve"> как «состояние полного физического, духовного и социального благополучия, а не только отсутствие болезней и физических дефектов». </w:t>
            </w:r>
          </w:p>
          <w:p w:rsidR="00C83AE9" w:rsidRPr="00C83AE9" w:rsidRDefault="00C83AE9" w:rsidP="00290E91">
            <w:pPr>
              <w:spacing w:after="0" w:line="240" w:lineRule="auto"/>
              <w:ind w:left="213" w:firstLine="425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C83AE9">
              <w:rPr>
                <w:rFonts w:ascii="Times New Roman" w:hAnsi="Times New Roman"/>
                <w:sz w:val="24"/>
                <w:szCs w:val="28"/>
                <w:u w:val="single"/>
              </w:rPr>
              <w:t xml:space="preserve">Факторы, определяющие здоровье: 50% – образ жизни; 20% – экология; 20% – наследственность; 10% – медицинское обслуживание. </w:t>
            </w:r>
          </w:p>
          <w:p w:rsidR="00C83AE9" w:rsidRPr="00C83AE9" w:rsidRDefault="00C83AE9" w:rsidP="00290E91">
            <w:pPr>
              <w:spacing w:after="0" w:line="240" w:lineRule="auto"/>
              <w:ind w:left="213" w:firstLine="425"/>
              <w:rPr>
                <w:rFonts w:ascii="Times New Roman" w:hAnsi="Times New Roman"/>
                <w:sz w:val="24"/>
                <w:szCs w:val="28"/>
              </w:rPr>
            </w:pPr>
            <w:r w:rsidRPr="00C83AE9">
              <w:rPr>
                <w:rFonts w:ascii="Times New Roman" w:hAnsi="Times New Roman"/>
                <w:sz w:val="24"/>
                <w:szCs w:val="28"/>
              </w:rPr>
              <w:t xml:space="preserve">Таким образом, предпосылки здоровья – это </w:t>
            </w:r>
            <w:r w:rsidRPr="00C83AE9">
              <w:rPr>
                <w:rFonts w:ascii="Times New Roman" w:hAnsi="Times New Roman"/>
                <w:b/>
                <w:sz w:val="24"/>
                <w:szCs w:val="28"/>
              </w:rPr>
              <w:t>здоровый образ жизни</w:t>
            </w:r>
            <w:r w:rsidRPr="00C83AE9">
              <w:rPr>
                <w:rFonts w:ascii="Times New Roman" w:hAnsi="Times New Roman"/>
                <w:sz w:val="24"/>
                <w:szCs w:val="28"/>
              </w:rPr>
              <w:t>, в понятие которого, в первую очередь включается</w:t>
            </w:r>
          </w:p>
          <w:p w:rsidR="00C83AE9" w:rsidRPr="00C83AE9" w:rsidRDefault="00C83AE9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83AE9">
              <w:rPr>
                <w:rFonts w:ascii="Times New Roman" w:hAnsi="Times New Roman"/>
                <w:sz w:val="24"/>
                <w:szCs w:val="28"/>
              </w:rPr>
              <w:t>правильное питание,</w:t>
            </w:r>
          </w:p>
          <w:p w:rsidR="00C83AE9" w:rsidRPr="00C83AE9" w:rsidRDefault="00C83AE9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83AE9">
              <w:rPr>
                <w:rFonts w:ascii="Times New Roman" w:hAnsi="Times New Roman"/>
                <w:sz w:val="24"/>
                <w:szCs w:val="28"/>
              </w:rPr>
              <w:t>достаточная двигательная активность,</w:t>
            </w:r>
          </w:p>
          <w:p w:rsidR="00C83AE9" w:rsidRPr="00C83AE9" w:rsidRDefault="00C83AE9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83AE9">
              <w:rPr>
                <w:rFonts w:ascii="Times New Roman" w:hAnsi="Times New Roman"/>
                <w:sz w:val="24"/>
                <w:szCs w:val="28"/>
              </w:rPr>
              <w:t>оптимальный режим дня,</w:t>
            </w:r>
          </w:p>
          <w:p w:rsidR="00C83AE9" w:rsidRPr="00C83AE9" w:rsidRDefault="00C83AE9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83AE9">
              <w:rPr>
                <w:rFonts w:ascii="Times New Roman" w:hAnsi="Times New Roman"/>
                <w:sz w:val="24"/>
                <w:szCs w:val="28"/>
              </w:rPr>
              <w:t>а не только отсутствие вредных привычек.</w:t>
            </w:r>
          </w:p>
          <w:p w:rsidR="00822E28" w:rsidRPr="00290E91" w:rsidRDefault="00290E91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90E9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Просмотр презентации «ЗОЖ».</w:t>
            </w:r>
          </w:p>
          <w:p w:rsidR="00822E28" w:rsidRPr="00497A15" w:rsidRDefault="00497A15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97A15">
              <w:rPr>
                <w:rFonts w:ascii="Times New Roman" w:hAnsi="Times New Roman"/>
                <w:b/>
                <w:sz w:val="24"/>
                <w:szCs w:val="28"/>
              </w:rPr>
              <w:t>Индивидуальная работа «Круг моей жизни»</w:t>
            </w:r>
            <w:r w:rsidRPr="00497A15">
              <w:rPr>
                <w:rFonts w:ascii="Times New Roman" w:hAnsi="Times New Roman"/>
                <w:sz w:val="24"/>
                <w:szCs w:val="28"/>
              </w:rPr>
              <w:t xml:space="preserve"> - нарисовать свой день в виде круга, отметить на нём области – способы времяпрепровождения. Нарисовать реальный и идеальный круги.</w:t>
            </w:r>
          </w:p>
          <w:p w:rsidR="00E82276" w:rsidRPr="00E82276" w:rsidRDefault="00E82276" w:rsidP="00E822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2276">
              <w:rPr>
                <w:rFonts w:ascii="Times New Roman" w:hAnsi="Times New Roman"/>
                <w:b/>
                <w:sz w:val="24"/>
                <w:szCs w:val="28"/>
              </w:rPr>
              <w:t>Групповая работа  «Что может заменить вредные привычки?»</w:t>
            </w:r>
          </w:p>
          <w:p w:rsidR="00E82276" w:rsidRPr="00E82276" w:rsidRDefault="00E82276" w:rsidP="00E82276">
            <w:pPr>
              <w:spacing w:after="0" w:line="240" w:lineRule="auto"/>
              <w:ind w:left="360" w:firstLine="708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82276">
              <w:rPr>
                <w:rFonts w:ascii="Times New Roman" w:hAnsi="Times New Roman"/>
                <w:sz w:val="24"/>
                <w:szCs w:val="28"/>
              </w:rPr>
              <w:t>Вопрос</w:t>
            </w:r>
            <w:proofErr w:type="gramEnd"/>
            <w:r w:rsidRPr="00E82276">
              <w:rPr>
                <w:rFonts w:ascii="Times New Roman" w:hAnsi="Times New Roman"/>
                <w:sz w:val="24"/>
                <w:szCs w:val="28"/>
              </w:rPr>
              <w:t>: какие человеческие потребности, которые якобы удовлетворяются с помощью алкоголя, табака или наркотиков, могут быть удовлетворены с помощью здоровых способов. Например:</w:t>
            </w:r>
          </w:p>
          <w:p w:rsidR="00E82276" w:rsidRPr="00E82276" w:rsidRDefault="00E82276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2276">
              <w:rPr>
                <w:rFonts w:ascii="Times New Roman" w:hAnsi="Times New Roman"/>
                <w:sz w:val="24"/>
                <w:szCs w:val="28"/>
              </w:rPr>
              <w:t>Любопытство</w:t>
            </w:r>
            <w:proofErr w:type="gramStart"/>
            <w:r w:rsidRPr="00E82276">
              <w:rPr>
                <w:rFonts w:ascii="Times New Roman" w:hAnsi="Times New Roman"/>
                <w:sz w:val="24"/>
                <w:szCs w:val="28"/>
              </w:rPr>
              <w:tab/>
              <w:t>П</w:t>
            </w:r>
            <w:proofErr w:type="gramEnd"/>
            <w:r w:rsidRPr="00E82276">
              <w:rPr>
                <w:rFonts w:ascii="Times New Roman" w:hAnsi="Times New Roman"/>
                <w:sz w:val="24"/>
                <w:szCs w:val="28"/>
              </w:rPr>
              <w:t xml:space="preserve">очитать о проблеме вредных привычек, посмотреть на других зависимых людей, поспрашивать их. Сходить в </w:t>
            </w:r>
            <w:proofErr w:type="spellStart"/>
            <w:r w:rsidRPr="00E82276">
              <w:rPr>
                <w:rFonts w:ascii="Times New Roman" w:hAnsi="Times New Roman"/>
                <w:sz w:val="24"/>
                <w:szCs w:val="28"/>
              </w:rPr>
              <w:t>наркодиспансер</w:t>
            </w:r>
            <w:proofErr w:type="spellEnd"/>
            <w:r w:rsidRPr="00E822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82276" w:rsidRPr="00E82276" w:rsidRDefault="00E82276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2276">
              <w:rPr>
                <w:rFonts w:ascii="Times New Roman" w:hAnsi="Times New Roman"/>
                <w:sz w:val="24"/>
                <w:szCs w:val="28"/>
              </w:rPr>
              <w:t>Расслабление</w:t>
            </w:r>
            <w:proofErr w:type="gramStart"/>
            <w:r w:rsidRPr="00E82276">
              <w:rPr>
                <w:rFonts w:ascii="Times New Roman" w:hAnsi="Times New Roman"/>
                <w:sz w:val="24"/>
                <w:szCs w:val="28"/>
              </w:rPr>
              <w:tab/>
            </w:r>
            <w:r w:rsidRPr="00E82276">
              <w:rPr>
                <w:rFonts w:ascii="Times New Roman" w:hAnsi="Times New Roman"/>
                <w:sz w:val="24"/>
                <w:szCs w:val="28"/>
              </w:rPr>
              <w:tab/>
              <w:t>П</w:t>
            </w:r>
            <w:proofErr w:type="gramEnd"/>
            <w:r w:rsidRPr="00E82276">
              <w:rPr>
                <w:rFonts w:ascii="Times New Roman" w:hAnsi="Times New Roman"/>
                <w:sz w:val="24"/>
                <w:szCs w:val="28"/>
              </w:rPr>
              <w:t xml:space="preserve">ринять ванну, сделать массаж, сесть и </w:t>
            </w:r>
            <w:proofErr w:type="spellStart"/>
            <w:r w:rsidRPr="00E82276">
              <w:rPr>
                <w:rFonts w:ascii="Times New Roman" w:hAnsi="Times New Roman"/>
                <w:sz w:val="24"/>
                <w:szCs w:val="28"/>
              </w:rPr>
              <w:t>помедитировать</w:t>
            </w:r>
            <w:proofErr w:type="spellEnd"/>
            <w:r w:rsidRPr="00E822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82276" w:rsidRPr="00E82276" w:rsidRDefault="00E82276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2276">
              <w:rPr>
                <w:rFonts w:ascii="Times New Roman" w:hAnsi="Times New Roman"/>
                <w:sz w:val="24"/>
                <w:szCs w:val="28"/>
              </w:rPr>
              <w:t>Влиться в компанию</w:t>
            </w:r>
            <w:r w:rsidRPr="00E82276">
              <w:rPr>
                <w:rFonts w:ascii="Times New Roman" w:hAnsi="Times New Roman"/>
                <w:sz w:val="24"/>
                <w:szCs w:val="28"/>
              </w:rPr>
              <w:tab/>
              <w:t>Стать лидером компании, а не последователем; понравиться умом.</w:t>
            </w:r>
          </w:p>
          <w:p w:rsidR="00E82276" w:rsidRPr="00E82276" w:rsidRDefault="00E82276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2276">
              <w:rPr>
                <w:rFonts w:ascii="Times New Roman" w:hAnsi="Times New Roman"/>
                <w:sz w:val="24"/>
                <w:szCs w:val="28"/>
              </w:rPr>
              <w:t>Понравиться молодому человеку (девушке)</w:t>
            </w:r>
            <w:r w:rsidRPr="00E82276">
              <w:rPr>
                <w:rFonts w:ascii="Times New Roman" w:hAnsi="Times New Roman"/>
                <w:sz w:val="24"/>
                <w:szCs w:val="28"/>
              </w:rPr>
              <w:tab/>
              <w:t>Проявлять уважение и искренность, естественность в отношениях.</w:t>
            </w:r>
          </w:p>
          <w:p w:rsidR="00E82276" w:rsidRPr="00E82276" w:rsidRDefault="00E82276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2276">
              <w:rPr>
                <w:rFonts w:ascii="Times New Roman" w:hAnsi="Times New Roman"/>
                <w:sz w:val="24"/>
                <w:szCs w:val="28"/>
              </w:rPr>
              <w:t>Получить кайф</w:t>
            </w:r>
            <w:proofErr w:type="gramStart"/>
            <w:r w:rsidRPr="00E82276">
              <w:rPr>
                <w:rFonts w:ascii="Times New Roman" w:hAnsi="Times New Roman"/>
                <w:sz w:val="24"/>
                <w:szCs w:val="28"/>
              </w:rPr>
              <w:tab/>
              <w:t>С</w:t>
            </w:r>
            <w:proofErr w:type="gramEnd"/>
            <w:r w:rsidRPr="00E82276">
              <w:rPr>
                <w:rFonts w:ascii="Times New Roman" w:hAnsi="Times New Roman"/>
                <w:sz w:val="24"/>
                <w:szCs w:val="28"/>
              </w:rPr>
              <w:t>ходить на каток или в аквапарк.</w:t>
            </w:r>
          </w:p>
          <w:p w:rsidR="00E82276" w:rsidRPr="00E82276" w:rsidRDefault="00E82276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2276">
              <w:rPr>
                <w:rFonts w:ascii="Times New Roman" w:hAnsi="Times New Roman"/>
                <w:sz w:val="24"/>
                <w:szCs w:val="28"/>
              </w:rPr>
              <w:t>Забыть о проблемах</w:t>
            </w:r>
            <w:proofErr w:type="gramStart"/>
            <w:r w:rsidRPr="00E82276">
              <w:rPr>
                <w:rFonts w:ascii="Times New Roman" w:hAnsi="Times New Roman"/>
                <w:sz w:val="24"/>
                <w:szCs w:val="28"/>
              </w:rPr>
              <w:tab/>
              <w:t>П</w:t>
            </w:r>
            <w:proofErr w:type="gramEnd"/>
            <w:r w:rsidRPr="00E82276">
              <w:rPr>
                <w:rFonts w:ascii="Times New Roman" w:hAnsi="Times New Roman"/>
                <w:sz w:val="24"/>
                <w:szCs w:val="28"/>
              </w:rPr>
              <w:t>оговорить с мамой, папой, друзьями и решать проблемы вместе.</w:t>
            </w:r>
          </w:p>
          <w:p w:rsidR="00E82276" w:rsidRPr="00E82276" w:rsidRDefault="00E82276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2276">
              <w:rPr>
                <w:rFonts w:ascii="Times New Roman" w:hAnsi="Times New Roman"/>
                <w:sz w:val="24"/>
                <w:szCs w:val="28"/>
              </w:rPr>
              <w:t>Снять барьеры в общении</w:t>
            </w:r>
            <w:proofErr w:type="gramStart"/>
            <w:r w:rsidRPr="00E82276">
              <w:rPr>
                <w:rFonts w:ascii="Times New Roman" w:hAnsi="Times New Roman"/>
                <w:sz w:val="24"/>
                <w:szCs w:val="28"/>
              </w:rPr>
              <w:tab/>
              <w:t>П</w:t>
            </w:r>
            <w:proofErr w:type="gramEnd"/>
            <w:r w:rsidRPr="00E82276">
              <w:rPr>
                <w:rFonts w:ascii="Times New Roman" w:hAnsi="Times New Roman"/>
                <w:sz w:val="24"/>
                <w:szCs w:val="28"/>
              </w:rPr>
              <w:t>роявлять неподдельный интерес к собеседнику, это располагает и снимает барьеры</w:t>
            </w:r>
          </w:p>
          <w:p w:rsidR="00E82276" w:rsidRPr="00E82276" w:rsidRDefault="00E82276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2276">
              <w:rPr>
                <w:rFonts w:ascii="Times New Roman" w:hAnsi="Times New Roman"/>
                <w:sz w:val="24"/>
                <w:szCs w:val="28"/>
              </w:rPr>
              <w:t>Согреться</w:t>
            </w:r>
            <w:proofErr w:type="gramStart"/>
            <w:r w:rsidRPr="00E82276">
              <w:rPr>
                <w:rFonts w:ascii="Times New Roman" w:hAnsi="Times New Roman"/>
                <w:sz w:val="24"/>
                <w:szCs w:val="28"/>
              </w:rPr>
              <w:tab/>
              <w:t>О</w:t>
            </w:r>
            <w:proofErr w:type="gramEnd"/>
            <w:r w:rsidRPr="00E82276">
              <w:rPr>
                <w:rFonts w:ascii="Times New Roman" w:hAnsi="Times New Roman"/>
                <w:sz w:val="24"/>
                <w:szCs w:val="28"/>
              </w:rPr>
              <w:t>деться потеплее, попрыгать, зайти в магазин погреться.</w:t>
            </w:r>
          </w:p>
          <w:p w:rsidR="00E82276" w:rsidRDefault="00E82276" w:rsidP="00BB65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2276">
              <w:rPr>
                <w:rFonts w:ascii="Times New Roman" w:hAnsi="Times New Roman"/>
                <w:sz w:val="24"/>
                <w:szCs w:val="28"/>
              </w:rPr>
              <w:t>Снять напряжение</w:t>
            </w:r>
            <w:proofErr w:type="gramStart"/>
            <w:r w:rsidRPr="00E82276">
              <w:rPr>
                <w:rFonts w:ascii="Times New Roman" w:hAnsi="Times New Roman"/>
                <w:sz w:val="24"/>
                <w:szCs w:val="28"/>
              </w:rPr>
              <w:tab/>
              <w:t>П</w:t>
            </w:r>
            <w:proofErr w:type="gramEnd"/>
            <w:r w:rsidRPr="00E82276">
              <w:rPr>
                <w:rFonts w:ascii="Times New Roman" w:hAnsi="Times New Roman"/>
                <w:sz w:val="24"/>
                <w:szCs w:val="28"/>
              </w:rPr>
              <w:t>роделать физические упражнения, погулять в парке, выпить сок, чай, сходить в театр или кино.</w:t>
            </w:r>
          </w:p>
          <w:p w:rsidR="00BB654B" w:rsidRPr="00E82276" w:rsidRDefault="00BB654B" w:rsidP="00BB65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</w:p>
          <w:p w:rsidR="00BB654B" w:rsidRPr="00BB654B" w:rsidRDefault="00BB654B" w:rsidP="00BB654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8"/>
              </w:rPr>
            </w:pPr>
            <w:r w:rsidRPr="00BB654B">
              <w:rPr>
                <w:rFonts w:ascii="Times New Roman" w:hAnsi="Times New Roman"/>
                <w:b/>
                <w:sz w:val="24"/>
                <w:szCs w:val="28"/>
              </w:rPr>
              <w:t>Работа в группах. Составление портрета здорового человека.</w:t>
            </w:r>
          </w:p>
          <w:p w:rsidR="00BB654B" w:rsidRPr="00BB654B" w:rsidRDefault="00BB654B" w:rsidP="00BB654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BB654B">
              <w:rPr>
                <w:rFonts w:ascii="Times New Roman" w:hAnsi="Times New Roman"/>
                <w:sz w:val="24"/>
                <w:szCs w:val="28"/>
              </w:rPr>
              <w:lastRenderedPageBreak/>
              <w:t>Команда делится на 2 группы.</w:t>
            </w:r>
          </w:p>
          <w:p w:rsidR="00BB654B" w:rsidRPr="00BB654B" w:rsidRDefault="00BB654B" w:rsidP="00BB654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BB654B">
              <w:rPr>
                <w:rFonts w:ascii="Times New Roman" w:hAnsi="Times New Roman"/>
                <w:sz w:val="24"/>
                <w:szCs w:val="28"/>
              </w:rPr>
              <w:t>Задание 1 группы: изобразить здорового человека и объяснить, почему изобразили этого человека именно так.</w:t>
            </w:r>
          </w:p>
          <w:p w:rsidR="00BB654B" w:rsidRPr="00BB654B" w:rsidRDefault="00BB654B" w:rsidP="00BB654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BB654B">
              <w:rPr>
                <w:rFonts w:ascii="Times New Roman" w:hAnsi="Times New Roman"/>
                <w:sz w:val="24"/>
                <w:szCs w:val="28"/>
              </w:rPr>
              <w:t>Задание 2 группы: изобразить нездорового человека и объяснить, почему именно так должен выглядеть нездоровый человек.</w:t>
            </w:r>
          </w:p>
          <w:p w:rsidR="00BB654B" w:rsidRPr="00BB654B" w:rsidRDefault="003B12E9" w:rsidP="00BB654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задаёт вопрос: « </w:t>
            </w:r>
            <w:r w:rsidR="00BB654B" w:rsidRPr="00BB654B">
              <w:rPr>
                <w:rFonts w:ascii="Times New Roman" w:hAnsi="Times New Roman"/>
                <w:sz w:val="24"/>
                <w:szCs w:val="28"/>
              </w:rPr>
              <w:t xml:space="preserve">Как вы думаете, какой человек </w:t>
            </w:r>
            <w:proofErr w:type="gramStart"/>
            <w:r w:rsidR="00BB654B" w:rsidRPr="00BB654B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="00BB654B" w:rsidRPr="00BB654B">
              <w:rPr>
                <w:rFonts w:ascii="Times New Roman" w:hAnsi="Times New Roman"/>
                <w:sz w:val="24"/>
                <w:szCs w:val="28"/>
              </w:rPr>
              <w:t>здоровый или нездоровый) чувствует себя комфортно? От чего это зависит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="00BB654B" w:rsidRPr="00BB654B">
              <w:rPr>
                <w:rFonts w:ascii="Times New Roman" w:hAnsi="Times New Roman"/>
                <w:sz w:val="24"/>
                <w:szCs w:val="28"/>
              </w:rPr>
              <w:t>?</w:t>
            </w:r>
          </w:p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E28" w:rsidRPr="00261C3D" w:rsidRDefault="00822E28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часть. Рефлексия</w:t>
            </w:r>
          </w:p>
          <w:p w:rsidR="007B6AC7" w:rsidRPr="00BB654B" w:rsidRDefault="007B6AC7" w:rsidP="007B6AC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BB654B">
              <w:rPr>
                <w:rFonts w:ascii="Times New Roman" w:hAnsi="Times New Roman"/>
                <w:sz w:val="24"/>
                <w:szCs w:val="28"/>
              </w:rPr>
              <w:t xml:space="preserve">Т.о., </w:t>
            </w:r>
            <w:proofErr w:type="gramStart"/>
            <w:r w:rsidRPr="00BB654B">
              <w:rPr>
                <w:rFonts w:ascii="Times New Roman" w:hAnsi="Times New Roman"/>
                <w:sz w:val="24"/>
                <w:szCs w:val="28"/>
              </w:rPr>
              <w:t>человек, ведущий ЗОЖ чувствует</w:t>
            </w:r>
            <w:proofErr w:type="gramEnd"/>
            <w:r w:rsidRPr="00BB654B">
              <w:rPr>
                <w:rFonts w:ascii="Times New Roman" w:hAnsi="Times New Roman"/>
                <w:sz w:val="24"/>
                <w:szCs w:val="28"/>
              </w:rPr>
              <w:t xml:space="preserve"> себя гораздо лучше.</w:t>
            </w:r>
          </w:p>
          <w:p w:rsidR="007B6AC7" w:rsidRDefault="007B6AC7" w:rsidP="007B6A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B6AC7" w:rsidRPr="007B6AC7" w:rsidRDefault="007B6AC7" w:rsidP="007B6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AC7">
              <w:rPr>
                <w:rFonts w:ascii="Times New Roman" w:hAnsi="Times New Roman"/>
                <w:b/>
                <w:sz w:val="24"/>
                <w:szCs w:val="28"/>
              </w:rPr>
              <w:t>Притча про бабочку «Всё в твоих руках».</w:t>
            </w:r>
          </w:p>
          <w:p w:rsidR="00994F7C" w:rsidRPr="00994F7C" w:rsidRDefault="00994F7C" w:rsidP="00994F7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      </w:r>
          </w:p>
          <w:p w:rsidR="00994F7C" w:rsidRPr="00994F7C" w:rsidRDefault="00994F7C" w:rsidP="00994F7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Скажите, какая бабочка у меня в руках: живая или мёртвая?</w:t>
            </w:r>
          </w:p>
          <w:p w:rsidR="00994F7C" w:rsidRPr="00994F7C" w:rsidRDefault="00994F7C" w:rsidP="00994F7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крепко держал бабочку в сомкнутых ладонях и был готов в любое мгновение сжать их ради своей истины.</w:t>
            </w:r>
          </w:p>
          <w:p w:rsidR="00994F7C" w:rsidRPr="00994F7C" w:rsidRDefault="00994F7C" w:rsidP="00994F7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глядя на руки ученика, Мастер ответил:</w:t>
            </w:r>
          </w:p>
          <w:p w:rsidR="00822E28" w:rsidRPr="00261C3D" w:rsidRDefault="00994F7C" w:rsidP="00994F7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Всё в твоих руках.</w:t>
            </w:r>
          </w:p>
        </w:tc>
        <w:tc>
          <w:tcPr>
            <w:tcW w:w="2323" w:type="dxa"/>
          </w:tcPr>
          <w:p w:rsidR="00822E28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E47" w:rsidRDefault="00490E47" w:rsidP="0049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приветствуют педагога.</w:t>
            </w:r>
          </w:p>
          <w:p w:rsidR="00490E47" w:rsidRDefault="00490E47" w:rsidP="0049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рассказывают о своём настроении.</w:t>
            </w:r>
          </w:p>
          <w:p w:rsidR="00490E47" w:rsidRDefault="00490E47" w:rsidP="0049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4E30" w:rsidRDefault="00014E30" w:rsidP="0049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4E30" w:rsidRDefault="00014E30" w:rsidP="0049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E47" w:rsidRDefault="00490E47" w:rsidP="0049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слушают рассказ педагога и предлагают варианты тем занятий.</w:t>
            </w:r>
          </w:p>
          <w:p w:rsidR="00490E47" w:rsidRDefault="00490E47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290E91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ответы учащихся.</w:t>
            </w: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3E6" w:rsidRDefault="006E03E6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0E91" w:rsidRDefault="00290E91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0E91" w:rsidRDefault="00290E91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0E91" w:rsidRDefault="00290E91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0E91" w:rsidRDefault="00290E91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0E91" w:rsidRDefault="00497A15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учащимися презентации.</w:t>
            </w:r>
          </w:p>
          <w:p w:rsidR="00490E47" w:rsidRDefault="00490E47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76B" w:rsidRDefault="00D6476B" w:rsidP="00D6476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изображают </w:t>
            </w:r>
            <w:r w:rsidRPr="00BB654B">
              <w:rPr>
                <w:rFonts w:ascii="Times New Roman" w:hAnsi="Times New Roman"/>
                <w:sz w:val="24"/>
                <w:szCs w:val="28"/>
              </w:rPr>
              <w:t xml:space="preserve">здорового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Pr="00BB654B">
              <w:rPr>
                <w:rFonts w:ascii="Times New Roman" w:hAnsi="Times New Roman"/>
                <w:sz w:val="24"/>
                <w:szCs w:val="28"/>
              </w:rPr>
              <w:t>нездорового человека</w:t>
            </w:r>
            <w:r w:rsidR="00852BA4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3B12E9" w:rsidRPr="00BB654B" w:rsidRDefault="00852BA4" w:rsidP="00D6476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="003B12E9" w:rsidRPr="00BB654B">
              <w:rPr>
                <w:rFonts w:ascii="Times New Roman" w:hAnsi="Times New Roman"/>
                <w:sz w:val="24"/>
                <w:szCs w:val="28"/>
              </w:rPr>
              <w:t>ащи</w:t>
            </w:r>
            <w:r>
              <w:rPr>
                <w:rFonts w:ascii="Times New Roman" w:hAnsi="Times New Roman"/>
                <w:sz w:val="24"/>
                <w:szCs w:val="28"/>
              </w:rPr>
              <w:t>щают свои</w:t>
            </w:r>
            <w:r w:rsidR="003B12E9" w:rsidRPr="00BB654B">
              <w:rPr>
                <w:rFonts w:ascii="Times New Roman" w:hAnsi="Times New Roman"/>
                <w:sz w:val="24"/>
                <w:szCs w:val="28"/>
              </w:rPr>
              <w:t xml:space="preserve"> работы.</w:t>
            </w: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A96EC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делают вывод, что о</w:t>
            </w:r>
            <w:r w:rsidRPr="00A96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каждого человека зависит жизнь не только маленькой бабочки, а также своя судьба и положение дел во вселенной.</w:t>
            </w: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B" w:rsidRPr="00261C3D" w:rsidRDefault="00BB654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822E28" w:rsidRPr="00261C3D" w:rsidRDefault="00822E28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2E28" w:rsidRPr="00261C3D" w:rsidRDefault="00822E28" w:rsidP="00822E28">
      <w:pPr>
        <w:rPr>
          <w:rFonts w:ascii="Times New Roman" w:hAnsi="Times New Roman"/>
          <w:sz w:val="24"/>
          <w:szCs w:val="24"/>
        </w:rPr>
      </w:pPr>
    </w:p>
    <w:p w:rsidR="00822E28" w:rsidRPr="00261C3D" w:rsidRDefault="00822E28" w:rsidP="00822E28">
      <w:pPr>
        <w:rPr>
          <w:rFonts w:ascii="Times New Roman" w:hAnsi="Times New Roman"/>
          <w:sz w:val="24"/>
          <w:szCs w:val="24"/>
        </w:rPr>
      </w:pPr>
    </w:p>
    <w:p w:rsidR="00822E28" w:rsidRDefault="00822E28" w:rsidP="00822E28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Используемая литература.</w:t>
      </w:r>
    </w:p>
    <w:p w:rsidR="009D5648" w:rsidRPr="009D5648" w:rsidRDefault="009D5648" w:rsidP="009D564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D5648">
        <w:rPr>
          <w:rFonts w:ascii="Times New Roman" w:hAnsi="Times New Roman"/>
          <w:sz w:val="24"/>
          <w:szCs w:val="24"/>
        </w:rPr>
        <w:lastRenderedPageBreak/>
        <w:t xml:space="preserve">Антонова Л.Н. Психологические основания реализации </w:t>
      </w:r>
      <w:proofErr w:type="spellStart"/>
      <w:r w:rsidRPr="009D564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D5648">
        <w:rPr>
          <w:rFonts w:ascii="Times New Roman" w:hAnsi="Times New Roman"/>
          <w:sz w:val="24"/>
          <w:szCs w:val="24"/>
        </w:rPr>
        <w:t xml:space="preserve"> технологий в образовательных учреждениях / Л.Н. Антонова.- М.: МГОУ, 2004. - 100с.</w:t>
      </w:r>
    </w:p>
    <w:p w:rsidR="00913F02" w:rsidRPr="00756E35" w:rsidRDefault="00913F02" w:rsidP="00756E3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756E35">
        <w:rPr>
          <w:rFonts w:ascii="Times New Roman" w:hAnsi="Times New Roman"/>
          <w:sz w:val="24"/>
          <w:szCs w:val="24"/>
        </w:rPr>
        <w:t>Ачкасова</w:t>
      </w:r>
      <w:proofErr w:type="spellEnd"/>
      <w:r w:rsidRPr="00756E35">
        <w:rPr>
          <w:rFonts w:ascii="Times New Roman" w:hAnsi="Times New Roman"/>
          <w:sz w:val="24"/>
          <w:szCs w:val="24"/>
        </w:rPr>
        <w:t xml:space="preserve"> Н. А., Сорокина И. С., Сорокина О. С. Наше здоровье в наших руках (+ CD-ROM); Антология - Москва, 2012. - 128 </w:t>
      </w:r>
      <w:proofErr w:type="spellStart"/>
      <w:r w:rsidRPr="00756E35">
        <w:rPr>
          <w:rFonts w:ascii="Times New Roman" w:hAnsi="Times New Roman"/>
          <w:sz w:val="24"/>
          <w:szCs w:val="24"/>
        </w:rPr>
        <w:t>c</w:t>
      </w:r>
      <w:proofErr w:type="spellEnd"/>
      <w:r w:rsidRPr="00756E35">
        <w:rPr>
          <w:rFonts w:ascii="Times New Roman" w:hAnsi="Times New Roman"/>
          <w:sz w:val="24"/>
          <w:szCs w:val="24"/>
        </w:rPr>
        <w:t>.</w:t>
      </w:r>
    </w:p>
    <w:p w:rsidR="009D5648" w:rsidRPr="009D5648" w:rsidRDefault="00913F02" w:rsidP="009D564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56E35">
        <w:rPr>
          <w:rFonts w:ascii="Times New Roman" w:hAnsi="Times New Roman"/>
          <w:sz w:val="24"/>
          <w:szCs w:val="24"/>
        </w:rPr>
        <w:t xml:space="preserve">Боброва Л. В. Классные идеи для классного руководителя. Методические разработки для классных руководителей и организаторов внеклассной работы; Феникс - Москва, 2009. - 416 </w:t>
      </w:r>
      <w:proofErr w:type="spellStart"/>
      <w:r w:rsidRPr="00756E35">
        <w:rPr>
          <w:rFonts w:ascii="Times New Roman" w:hAnsi="Times New Roman"/>
          <w:sz w:val="24"/>
          <w:szCs w:val="24"/>
        </w:rPr>
        <w:t>c</w:t>
      </w:r>
      <w:proofErr w:type="spellEnd"/>
      <w:r w:rsidRPr="00756E35">
        <w:rPr>
          <w:rFonts w:ascii="Times New Roman" w:hAnsi="Times New Roman"/>
          <w:sz w:val="24"/>
          <w:szCs w:val="24"/>
        </w:rPr>
        <w:t>.</w:t>
      </w:r>
    </w:p>
    <w:p w:rsidR="009D5648" w:rsidRPr="00756E35" w:rsidRDefault="009D5648" w:rsidP="009D564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D5648">
        <w:rPr>
          <w:rFonts w:ascii="Times New Roman" w:hAnsi="Times New Roman"/>
          <w:sz w:val="24"/>
          <w:szCs w:val="24"/>
        </w:rPr>
        <w:t xml:space="preserve">Борисова И.П. Обеспечение </w:t>
      </w:r>
      <w:proofErr w:type="spellStart"/>
      <w:r w:rsidRPr="009D564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D5648">
        <w:rPr>
          <w:rFonts w:ascii="Times New Roman" w:hAnsi="Times New Roman"/>
          <w:sz w:val="24"/>
          <w:szCs w:val="24"/>
        </w:rPr>
        <w:t xml:space="preserve"> технологий в школе/ И.П. Борисова // Справочник руководителя образовательного учреждения.-2005. -№10. - С.84-92.</w:t>
      </w:r>
    </w:p>
    <w:p w:rsidR="00893C59" w:rsidRDefault="00893C59">
      <w:pPr>
        <w:rPr>
          <w:b/>
        </w:rPr>
      </w:pPr>
      <w:r>
        <w:rPr>
          <w:b/>
        </w:rPr>
        <w:br w:type="page"/>
      </w: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 учреждение дополнительного образования  </w:t>
      </w: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>«Центр детского творчества «Октябрьский»</w:t>
      </w: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both"/>
        <w:rPr>
          <w:rFonts w:ascii="Times New Roman" w:hAnsi="Times New Roman"/>
          <w:sz w:val="24"/>
          <w:szCs w:val="24"/>
        </w:rPr>
      </w:pPr>
    </w:p>
    <w:p w:rsidR="00893C59" w:rsidRPr="00522B81" w:rsidRDefault="00893C59" w:rsidP="00893C59">
      <w:pPr>
        <w:jc w:val="both"/>
        <w:rPr>
          <w:rFonts w:ascii="Times New Roman" w:hAnsi="Times New Roman"/>
          <w:sz w:val="24"/>
          <w:szCs w:val="24"/>
        </w:rPr>
      </w:pPr>
    </w:p>
    <w:p w:rsidR="00893C59" w:rsidRPr="00522B81" w:rsidRDefault="00893C59" w:rsidP="00893C59">
      <w:pPr>
        <w:jc w:val="both"/>
        <w:rPr>
          <w:rFonts w:ascii="Times New Roman" w:hAnsi="Times New Roman"/>
          <w:sz w:val="24"/>
          <w:szCs w:val="24"/>
        </w:rPr>
      </w:pPr>
    </w:p>
    <w:p w:rsidR="00893C59" w:rsidRPr="00522B81" w:rsidRDefault="00893C59" w:rsidP="00893C59">
      <w:pPr>
        <w:jc w:val="both"/>
        <w:rPr>
          <w:rFonts w:ascii="Times New Roman" w:hAnsi="Times New Roman"/>
          <w:sz w:val="24"/>
          <w:szCs w:val="24"/>
        </w:rPr>
      </w:pPr>
    </w:p>
    <w:p w:rsidR="00893C59" w:rsidRPr="00522B81" w:rsidRDefault="00893C59" w:rsidP="00893C59">
      <w:pPr>
        <w:jc w:val="both"/>
        <w:rPr>
          <w:rFonts w:ascii="Times New Roman" w:hAnsi="Times New Roman"/>
          <w:sz w:val="24"/>
          <w:szCs w:val="24"/>
        </w:rPr>
      </w:pPr>
    </w:p>
    <w:p w:rsidR="00893C59" w:rsidRPr="00522B81" w:rsidRDefault="00893C59" w:rsidP="00893C59">
      <w:pPr>
        <w:jc w:val="both"/>
        <w:rPr>
          <w:rFonts w:ascii="Times New Roman" w:hAnsi="Times New Roman"/>
          <w:sz w:val="24"/>
          <w:szCs w:val="24"/>
        </w:rPr>
      </w:pPr>
    </w:p>
    <w:p w:rsidR="00893C59" w:rsidRPr="00522B81" w:rsidRDefault="00893C59" w:rsidP="00893C59">
      <w:pPr>
        <w:jc w:val="center"/>
        <w:rPr>
          <w:rFonts w:ascii="Times New Roman" w:hAnsi="Times New Roman"/>
          <w:sz w:val="24"/>
          <w:szCs w:val="24"/>
        </w:rPr>
      </w:pPr>
      <w:r w:rsidRPr="00522B81">
        <w:rPr>
          <w:rFonts w:ascii="Times New Roman" w:hAnsi="Times New Roman"/>
          <w:sz w:val="24"/>
          <w:szCs w:val="24"/>
        </w:rPr>
        <w:t xml:space="preserve">Конспект занятия: </w:t>
      </w:r>
      <w:r w:rsidRPr="00522B81">
        <w:rPr>
          <w:rFonts w:ascii="Times New Roman" w:hAnsi="Times New Roman"/>
          <w:b/>
          <w:sz w:val="24"/>
          <w:szCs w:val="24"/>
        </w:rPr>
        <w:t>«</w:t>
      </w:r>
      <w:r w:rsidR="00286CCC" w:rsidRPr="00D30CDC">
        <w:rPr>
          <w:rFonts w:ascii="Times New Roman" w:hAnsi="Times New Roman"/>
          <w:b/>
        </w:rPr>
        <w:t>Умей сказать – НЕТ!</w:t>
      </w:r>
      <w:r w:rsidRPr="00522B81">
        <w:rPr>
          <w:rFonts w:ascii="Times New Roman" w:hAnsi="Times New Roman"/>
          <w:b/>
          <w:sz w:val="24"/>
          <w:szCs w:val="24"/>
        </w:rPr>
        <w:t>»</w:t>
      </w:r>
    </w:p>
    <w:p w:rsidR="00893C59" w:rsidRPr="00522B81" w:rsidRDefault="00893C59" w:rsidP="00893C59">
      <w:pPr>
        <w:jc w:val="center"/>
        <w:rPr>
          <w:rFonts w:ascii="Times New Roman" w:hAnsi="Times New Roman"/>
          <w:sz w:val="24"/>
          <w:szCs w:val="24"/>
        </w:rPr>
      </w:pPr>
      <w:r w:rsidRPr="00522B81">
        <w:rPr>
          <w:rFonts w:ascii="Times New Roman" w:hAnsi="Times New Roman"/>
          <w:sz w:val="24"/>
          <w:szCs w:val="24"/>
        </w:rPr>
        <w:t xml:space="preserve">(занятие разработано для детей </w:t>
      </w:r>
      <w:r>
        <w:rPr>
          <w:rFonts w:ascii="Times New Roman" w:hAnsi="Times New Roman"/>
          <w:sz w:val="24"/>
          <w:szCs w:val="24"/>
        </w:rPr>
        <w:t>старшего школьного</w:t>
      </w:r>
      <w:r w:rsidRPr="00522B81">
        <w:rPr>
          <w:rFonts w:ascii="Times New Roman" w:hAnsi="Times New Roman"/>
          <w:sz w:val="24"/>
          <w:szCs w:val="24"/>
        </w:rPr>
        <w:t xml:space="preserve"> возраста)</w:t>
      </w:r>
    </w:p>
    <w:p w:rsidR="00893C59" w:rsidRPr="00522B81" w:rsidRDefault="00893C59" w:rsidP="00893C59">
      <w:pPr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 xml:space="preserve">Подготовила:  педагог </w:t>
      </w:r>
      <w:r>
        <w:rPr>
          <w:rFonts w:ascii="Times New Roman" w:hAnsi="Times New Roman"/>
          <w:b/>
          <w:sz w:val="24"/>
          <w:szCs w:val="24"/>
        </w:rPr>
        <w:t>Колупаева Ольга Владимировна</w:t>
      </w: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C59" w:rsidRPr="00522B81" w:rsidRDefault="00893C59" w:rsidP="00893C59">
      <w:pPr>
        <w:jc w:val="center"/>
        <w:rPr>
          <w:rFonts w:ascii="Times New Roman" w:hAnsi="Times New Roman"/>
          <w:b/>
          <w:sz w:val="24"/>
          <w:szCs w:val="24"/>
        </w:rPr>
      </w:pPr>
      <w:r w:rsidRPr="00522B81">
        <w:rPr>
          <w:rFonts w:ascii="Times New Roman" w:hAnsi="Times New Roman"/>
          <w:b/>
          <w:sz w:val="24"/>
          <w:szCs w:val="24"/>
        </w:rPr>
        <w:t>Рязань – 2016г.</w:t>
      </w:r>
    </w:p>
    <w:p w:rsidR="00893C59" w:rsidRDefault="00893C59" w:rsidP="00893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3C59" w:rsidRPr="00522B81" w:rsidRDefault="00893C59" w:rsidP="00893C59">
      <w:pPr>
        <w:jc w:val="center"/>
        <w:rPr>
          <w:rFonts w:ascii="Times New Roman" w:hAnsi="Times New Roman"/>
          <w:sz w:val="24"/>
          <w:szCs w:val="24"/>
        </w:rPr>
      </w:pPr>
    </w:p>
    <w:p w:rsidR="00893C59" w:rsidRPr="00261C3D" w:rsidRDefault="00893C59" w:rsidP="00893C59">
      <w:pPr>
        <w:rPr>
          <w:rFonts w:ascii="Times New Roman" w:hAnsi="Times New Roman"/>
          <w:b/>
          <w:bCs/>
          <w:sz w:val="24"/>
          <w:szCs w:val="24"/>
        </w:rPr>
      </w:pPr>
      <w:r w:rsidRPr="00261C3D">
        <w:rPr>
          <w:rFonts w:ascii="Times New Roman" w:hAnsi="Times New Roman"/>
          <w:b/>
          <w:bCs/>
          <w:sz w:val="24"/>
          <w:szCs w:val="24"/>
        </w:rPr>
        <w:t xml:space="preserve">Тип занятия: </w:t>
      </w:r>
      <w:r w:rsidR="003A4BFC" w:rsidRPr="005D5C75">
        <w:rPr>
          <w:rFonts w:ascii="Times New Roman" w:hAnsi="Times New Roman"/>
          <w:sz w:val="24"/>
          <w:szCs w:val="24"/>
        </w:rPr>
        <w:t>Занятие первично-ознакомительного типа.</w:t>
      </w:r>
    </w:p>
    <w:p w:rsidR="00893C59" w:rsidRPr="00261C3D" w:rsidRDefault="00893C59" w:rsidP="00893C59">
      <w:pPr>
        <w:rPr>
          <w:rFonts w:ascii="Times New Roman" w:hAnsi="Times New Roman"/>
          <w:b/>
          <w:bCs/>
          <w:sz w:val="24"/>
          <w:szCs w:val="24"/>
        </w:rPr>
      </w:pPr>
    </w:p>
    <w:p w:rsidR="00893C59" w:rsidRPr="003A4BFC" w:rsidRDefault="00893C59" w:rsidP="00893C59">
      <w:pPr>
        <w:rPr>
          <w:rFonts w:ascii="Times New Roman" w:hAnsi="Times New Roman"/>
          <w:sz w:val="28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Цель:</w:t>
      </w:r>
      <w:r w:rsidR="0019456A">
        <w:rPr>
          <w:rFonts w:ascii="Times New Roman" w:hAnsi="Times New Roman"/>
          <w:b/>
          <w:sz w:val="24"/>
          <w:szCs w:val="24"/>
        </w:rPr>
        <w:t xml:space="preserve"> </w:t>
      </w:r>
      <w:r w:rsidR="00286CCC" w:rsidRPr="003A4BFC">
        <w:rPr>
          <w:rFonts w:ascii="Times New Roman" w:hAnsi="Times New Roman"/>
          <w:sz w:val="24"/>
        </w:rPr>
        <w:t>формирование умения противостоять чужому давлению, выражать отказ оптимальными способами, отработка навыков уверенного поведения, отстаивания своей позиции.</w:t>
      </w:r>
    </w:p>
    <w:p w:rsidR="00893C59" w:rsidRPr="00CA3C14" w:rsidRDefault="00893C59" w:rsidP="00893C59">
      <w:pPr>
        <w:rPr>
          <w:rFonts w:ascii="Times New Roman" w:hAnsi="Times New Roman"/>
          <w:sz w:val="24"/>
          <w:szCs w:val="24"/>
        </w:rPr>
      </w:pPr>
    </w:p>
    <w:p w:rsidR="00893C59" w:rsidRDefault="00893C59" w:rsidP="00893C59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B628F3" w:rsidRPr="00B628F3" w:rsidRDefault="00B628F3" w:rsidP="00B628F3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628F3">
        <w:rPr>
          <w:rFonts w:ascii="Times New Roman" w:hAnsi="Times New Roman"/>
          <w:sz w:val="24"/>
          <w:szCs w:val="24"/>
        </w:rPr>
        <w:t>познакомить детей с признаками, характерными для агрессивного, уверенного и неуверенного в себе человека.</w:t>
      </w:r>
    </w:p>
    <w:p w:rsidR="00CA3C14" w:rsidRPr="00CA3C14" w:rsidRDefault="00CA3C14" w:rsidP="00CA3C14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CA3C14">
        <w:rPr>
          <w:rFonts w:ascii="Times New Roman" w:hAnsi="Times New Roman"/>
          <w:sz w:val="24"/>
          <w:szCs w:val="24"/>
        </w:rPr>
        <w:t>формировать представление о силе группового давления на личность, расширять поведенческий репертуар подростка в процессе конфронтации с группой.</w:t>
      </w:r>
    </w:p>
    <w:p w:rsidR="00893C59" w:rsidRDefault="00893C59" w:rsidP="00893C59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Развивающие:</w:t>
      </w:r>
    </w:p>
    <w:p w:rsidR="00484CB6" w:rsidRPr="00484CB6" w:rsidRDefault="00484CB6" w:rsidP="00484CB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84CB6">
        <w:rPr>
          <w:rFonts w:ascii="Times New Roman" w:hAnsi="Times New Roman"/>
          <w:sz w:val="24"/>
          <w:szCs w:val="24"/>
        </w:rPr>
        <w:t>развитие навыков личностного контроля над ситуацией, умения принимать на себя ответственность за собственную жизнь.</w:t>
      </w:r>
    </w:p>
    <w:p w:rsidR="00893C59" w:rsidRPr="00261C3D" w:rsidRDefault="00893C59" w:rsidP="00893C59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893C59" w:rsidRPr="00CA3C14" w:rsidRDefault="00CA3C14" w:rsidP="00CA3C14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A3C14">
        <w:rPr>
          <w:rFonts w:ascii="Times New Roman" w:hAnsi="Times New Roman"/>
          <w:sz w:val="24"/>
          <w:szCs w:val="24"/>
        </w:rPr>
        <w:t xml:space="preserve">воспитывать </w:t>
      </w:r>
    </w:p>
    <w:p w:rsidR="008C4926" w:rsidRDefault="00893C59" w:rsidP="008C4926">
      <w:pPr>
        <w:rPr>
          <w:rFonts w:ascii="Times New Roman" w:hAnsi="Times New Roman"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 xml:space="preserve">Методическое обеспечение: </w:t>
      </w:r>
    </w:p>
    <w:p w:rsidR="008C4926" w:rsidRDefault="0038661D" w:rsidP="008C492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C4926">
        <w:rPr>
          <w:rFonts w:ascii="Times New Roman" w:hAnsi="Times New Roman"/>
          <w:sz w:val="24"/>
          <w:szCs w:val="24"/>
        </w:rPr>
        <w:t>компьютерная презентация, мяч</w:t>
      </w:r>
      <w:r w:rsidR="008C4926">
        <w:rPr>
          <w:rFonts w:ascii="Times New Roman" w:hAnsi="Times New Roman"/>
          <w:sz w:val="24"/>
          <w:szCs w:val="24"/>
        </w:rPr>
        <w:t>.</w:t>
      </w:r>
    </w:p>
    <w:p w:rsidR="008C4926" w:rsidRDefault="008C4926" w:rsidP="008C4926">
      <w:pPr>
        <w:pStyle w:val="a3"/>
        <w:rPr>
          <w:rFonts w:ascii="Times New Roman" w:hAnsi="Times New Roman"/>
          <w:sz w:val="24"/>
          <w:szCs w:val="24"/>
        </w:rPr>
      </w:pPr>
    </w:p>
    <w:p w:rsidR="004A4F52" w:rsidRDefault="004A4F52" w:rsidP="008C4926">
      <w:pPr>
        <w:pStyle w:val="a3"/>
        <w:rPr>
          <w:rFonts w:ascii="Times New Roman" w:hAnsi="Times New Roman"/>
          <w:sz w:val="24"/>
          <w:szCs w:val="24"/>
        </w:rPr>
      </w:pPr>
    </w:p>
    <w:p w:rsidR="00893C59" w:rsidRPr="008C4926" w:rsidRDefault="00893C59" w:rsidP="008C4926">
      <w:pPr>
        <w:pStyle w:val="a3"/>
        <w:rPr>
          <w:rFonts w:ascii="Times New Roman" w:hAnsi="Times New Roman"/>
          <w:sz w:val="24"/>
          <w:szCs w:val="24"/>
        </w:rPr>
      </w:pPr>
      <w:r w:rsidRPr="008C4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999"/>
        <w:gridCol w:w="2126"/>
        <w:gridCol w:w="1808"/>
      </w:tblGrid>
      <w:tr w:rsidR="00893C59" w:rsidRPr="00261C3D" w:rsidTr="00484CB6">
        <w:trPr>
          <w:trHeight w:val="529"/>
        </w:trPr>
        <w:tc>
          <w:tcPr>
            <w:tcW w:w="638" w:type="dxa"/>
          </w:tcPr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9" w:type="dxa"/>
          </w:tcPr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26" w:type="dxa"/>
          </w:tcPr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808" w:type="dxa"/>
          </w:tcPr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93C59" w:rsidRPr="00261C3D" w:rsidTr="00484CB6">
        <w:trPr>
          <w:trHeight w:val="390"/>
        </w:trPr>
        <w:tc>
          <w:tcPr>
            <w:tcW w:w="638" w:type="dxa"/>
          </w:tcPr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</w:tcPr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Вводная часть.</w:t>
            </w:r>
          </w:p>
          <w:p w:rsidR="0038661D" w:rsidRDefault="0038661D" w:rsidP="0038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Приветствие.</w:t>
            </w:r>
          </w:p>
          <w:p w:rsidR="0038661D" w:rsidRDefault="0038661D" w:rsidP="0038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Опрос самочувствия.</w:t>
            </w:r>
          </w:p>
          <w:p w:rsidR="0038661D" w:rsidRDefault="0038661D" w:rsidP="0038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661D" w:rsidRDefault="0038661D" w:rsidP="0038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661D" w:rsidRDefault="0038661D" w:rsidP="0038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Предложение темы занятия. </w:t>
            </w:r>
          </w:p>
          <w:p w:rsidR="00893C59" w:rsidRPr="00261C3D" w:rsidRDefault="0038661D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Разминка. По двое взяться за края чистого листа бумаги и попытаться за одну минуту убедить друг друга, что данный лист нужнее </w:t>
            </w:r>
            <w:r w:rsidRPr="0038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ему, чем его напарнику.</w:t>
            </w:r>
          </w:p>
          <w:p w:rsidR="00F62DCD" w:rsidRDefault="00F62DCD" w:rsidP="00F62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Изучение темы.</w:t>
            </w:r>
          </w:p>
          <w:p w:rsidR="00F62DCD" w:rsidRPr="00F62DCD" w:rsidRDefault="00F62DCD" w:rsidP="00F62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Минутка теории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 w:rsidRPr="00F62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такое маленькое слово «Нет!», но как бывает порой не просто его произнести. Почему? Чего мы боимся? Обидеть просящего? Показаться черствым и подлым по отношению к нему? Стать отвергнутым? Потерять симпатии окружающих?</w:t>
            </w:r>
          </w:p>
          <w:p w:rsidR="00F62DCD" w:rsidRDefault="00F62DCD" w:rsidP="00F62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 из важнейших качеств человека - умение отказывать, т. е. уметь сказать: «Нет».</w:t>
            </w:r>
          </w:p>
          <w:p w:rsidR="00F62DCD" w:rsidRDefault="00F62DCD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первую очередь не умеет отказывать тот, кто большое значение придаёт мнению окружающих о том, что он сделал и чего не сделал.</w:t>
            </w:r>
          </w:p>
          <w:p w:rsidR="00F62DCD" w:rsidRDefault="00EC786A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своевременно, говорить «Нет!» - важный этап в борьбе за самостоятельность мышления и поведения, за твердое следование своим намерениям. Как только Вы откажете кому-то в первый раз, то увидите, насколько изменится к Вам отношение окружающих Вас людей. Вас просто начнут уважать, уважать как человека, умеющего говорить «Нет!», а это значит, что в дальнейшем к Вам будут обращаться только, когда Ваша помощь действительно необходима. И у Вас соответственно появится больше свободного времени.</w:t>
            </w:r>
          </w:p>
          <w:p w:rsidR="007C33DE" w:rsidRPr="007C33DE" w:rsidRDefault="007C33DE" w:rsidP="007C33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Упражнение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 же, ну же…</w:t>
            </w:r>
            <w:r w:rsidRPr="007C3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7C33DE" w:rsidRPr="007C33DE" w:rsidRDefault="007C33DE" w:rsidP="007C33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Сейчас будем уговаривать одного участника (выбираем все вместе) разжать кулак.</w:t>
            </w:r>
          </w:p>
          <w:p w:rsidR="007C33DE" w:rsidRPr="007C33DE" w:rsidRDefault="007C33DE" w:rsidP="007C33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F62DCD" w:rsidRDefault="00AD730B" w:rsidP="007C33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делает в</w:t>
            </w:r>
            <w:r w:rsidR="007C33DE" w:rsidRPr="007C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ывод: о том, смог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участник </w:t>
            </w:r>
            <w:r w:rsidR="007C33DE" w:rsidRPr="007C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противостоять группе или нет.</w:t>
            </w:r>
          </w:p>
          <w:p w:rsidR="00AD730B" w:rsidRDefault="00AD730B" w:rsidP="007C33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30B" w:rsidRDefault="00AD730B" w:rsidP="007C33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C8C" w:rsidRPr="00E11C8C" w:rsidRDefault="00AD730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3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Групповое задание:</w:t>
            </w:r>
            <w:r w:rsidR="00194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1C8C" w:rsidRPr="00E11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Придумать (по группам) ситуацию, когда с помощью дружеского расположения или группового давления, нужно постараться соблазнить одного из </w:t>
            </w:r>
            <w:r w:rsidR="00E11C8C" w:rsidRPr="00E11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членов другой группы выпить, закурить, принять наркотик, а члены другой группы бесконфликтно, но твердо должны этому противостоять.</w:t>
            </w:r>
          </w:p>
          <w:p w:rsidR="000D7FAA" w:rsidRDefault="000D7FAA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7FAA" w:rsidRDefault="000D7FAA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7FAA" w:rsidRDefault="000D7FAA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7FAA" w:rsidRDefault="000D7FAA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7FAA" w:rsidRDefault="000D7FAA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7FAA" w:rsidRPr="000D7FAA" w:rsidRDefault="00E11C8C" w:rsidP="000D7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1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«Учимся говорить нет»</w:t>
            </w:r>
          </w:p>
          <w:p w:rsidR="000D7FAA" w:rsidRPr="00AC55A4" w:rsidRDefault="000D7FAA" w:rsidP="000D7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буду бросать некоторым из вас мяч, поймавший делает мне предложение (например: </w:t>
            </w:r>
            <w:r w:rsidR="00AC55A4"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отправиться в тундру, погулять)</w:t>
            </w:r>
          </w:p>
          <w:p w:rsidR="000D7FAA" w:rsidRPr="00AC55A4" w:rsidRDefault="00AC55A4" w:rsidP="000D7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0D7FAA"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выража</w:t>
            </w:r>
            <w:r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 отказ по-разному. </w:t>
            </w:r>
          </w:p>
          <w:p w:rsidR="000D7FAA" w:rsidRPr="00AC55A4" w:rsidRDefault="000D7FAA" w:rsidP="000D7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Отказ – соглашение: человек в принципе согласен с предложением, но по каким-то причинам не решается дать согласие. Например: ребята, – спасибо, но мне так неудобно вас затруднять</w:t>
            </w:r>
            <w:r w:rsidR="00AC55A4"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D7FAA" w:rsidRPr="00AC55A4" w:rsidRDefault="000D7FAA" w:rsidP="000D7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Отказ – обещание. Человек в принципе согласен с предложением, но в данный момент он не может его принять. Даётся понять, что при других обстоятельствах предложение было бы принято. «Пойдём завтра в кино» - «С удовольствием, но завтр</w:t>
            </w:r>
            <w:r w:rsidR="00AC55A4"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 меня занятия по математике.</w:t>
            </w:r>
          </w:p>
          <w:p w:rsidR="009E7C1F" w:rsidRDefault="000D7FAA" w:rsidP="000D7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Отказ – альтернатива. Отказ направлен на альтернативное предложение. Трудность такого отказа в том, чтобы придумать ценное альтернативное предложение: Пойдём завтра в спортзал» - «Давай лучше по</w:t>
            </w:r>
            <w:r w:rsidR="00AC55A4"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гуляем по посёлку». </w:t>
            </w:r>
          </w:p>
          <w:p w:rsidR="009E7C1F" w:rsidRDefault="000D7FAA" w:rsidP="000D7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Отказ – отрицание. Человек даёт понять, что не согласится ни при каких обстоятельствах на предложение. «Нет, я не поеду на лодке, потому что боюсь воды. Нет, я ни за чт</w:t>
            </w:r>
            <w:r w:rsidR="00AC55A4"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 поеду в лес». </w:t>
            </w:r>
          </w:p>
          <w:p w:rsidR="009E7C1F" w:rsidRDefault="000D7FAA" w:rsidP="000D7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Отказ – конфликт. Крайний вариант отказа – отрицание. </w:t>
            </w:r>
            <w:proofErr w:type="gramStart"/>
            <w:r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Агрессивен</w:t>
            </w:r>
            <w:proofErr w:type="gramEnd"/>
            <w:r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форме. Может </w:t>
            </w:r>
            <w:r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содержать оскорбления или угрозы. «Давай сходим на дискотеку» - «Ещё чего! Сам топай!» Этот вид отказа эффективен в случае выраженного в</w:t>
            </w:r>
            <w:r w:rsidR="00AC55A4"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нешнего давления». </w:t>
            </w:r>
          </w:p>
          <w:p w:rsidR="000312CF" w:rsidRPr="000312CF" w:rsidRDefault="000312CF" w:rsidP="000D7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Просмотр компьютерных презентаций «Умей сказать НЕТ!»</w:t>
            </w:r>
          </w:p>
          <w:p w:rsidR="00893C59" w:rsidRPr="00261C3D" w:rsidRDefault="00893C59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часть. Рефлексия</w:t>
            </w:r>
          </w:p>
          <w:p w:rsidR="0033512C" w:rsidRDefault="0033512C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Обсуждение.</w:t>
            </w:r>
          </w:p>
          <w:p w:rsidR="00E11C8C" w:rsidRPr="00E11C8C" w:rsidRDefault="00E11C8C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ли было подбирать достойные отказы?</w:t>
            </w:r>
          </w:p>
          <w:p w:rsidR="00E11C8C" w:rsidRPr="00E11C8C" w:rsidRDefault="00E11C8C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1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были самыми эффективными?</w:t>
            </w:r>
            <w:proofErr w:type="gramEnd"/>
            <w:r w:rsidRPr="00E11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Почему?</w:t>
            </w:r>
          </w:p>
          <w:p w:rsidR="00E11C8C" w:rsidRPr="00E11C8C" w:rsidRDefault="00E11C8C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себя чувствовали в роли уговаривающего и отказывающегося? Кем быть легче? Какие ещё формы отказа существуют?</w:t>
            </w:r>
          </w:p>
          <w:p w:rsidR="00893C59" w:rsidRPr="00261C3D" w:rsidRDefault="00893C59" w:rsidP="00E11C8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93C59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DA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приветствуют педагога.</w:t>
            </w:r>
          </w:p>
          <w:p w:rsidR="00DA0A30" w:rsidRDefault="00DA0A30" w:rsidP="00DA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рассказывают о своём настроении.</w:t>
            </w:r>
          </w:p>
          <w:p w:rsidR="00DA0A30" w:rsidRDefault="00DA0A30" w:rsidP="00DA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DA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 w:rsidR="006C0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играют и самостоятельно озвучивают тему </w:t>
            </w:r>
            <w:r w:rsidR="006C0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занятия.</w:t>
            </w: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Default="006C0F0B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упражнения отвечает на вопросы «</w:t>
            </w:r>
            <w:r w:rsidRPr="007C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чувствовал при таком общении? Трудно ли было сопротивляться групповому давлению?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0B9" w:rsidRDefault="00337AF9" w:rsidP="001910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  <w:r w:rsidR="00FE2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задание и </w:t>
            </w:r>
            <w:r w:rsidR="00FE2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совместно с педагогом </w:t>
            </w:r>
            <w:r w:rsidR="00191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формулируют </w:t>
            </w:r>
            <w:r w:rsidR="001910B9" w:rsidRPr="00191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группового давления</w:t>
            </w:r>
            <w:r w:rsidR="00191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910B9" w:rsidRPr="001910B9" w:rsidRDefault="001910B9" w:rsidP="001910B9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Лесть, похвала;</w:t>
            </w:r>
          </w:p>
          <w:p w:rsidR="001910B9" w:rsidRPr="001910B9" w:rsidRDefault="001910B9" w:rsidP="001910B9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Шантаж, подкуп;</w:t>
            </w:r>
          </w:p>
          <w:p w:rsidR="001910B9" w:rsidRPr="001910B9" w:rsidRDefault="001910B9" w:rsidP="001910B9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Уговоры, обман;</w:t>
            </w:r>
          </w:p>
          <w:p w:rsidR="00DA0A30" w:rsidRPr="001910B9" w:rsidRDefault="001910B9" w:rsidP="001910B9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Угроза, запугивание;</w:t>
            </w: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C1F" w:rsidRPr="00AC55A4" w:rsidRDefault="00114B84" w:rsidP="009E7C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выполняют упражнение и делают в</w:t>
            </w:r>
            <w:r w:rsidR="009E7C1F" w:rsidRPr="00AC5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ывод: о разных видах отказа.</w:t>
            </w:r>
          </w:p>
          <w:p w:rsidR="00DA0A30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2CF" w:rsidRDefault="000312CF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A30" w:rsidRPr="00261C3D" w:rsidRDefault="00DA0A30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93C59" w:rsidRPr="00261C3D" w:rsidRDefault="00893C59" w:rsidP="00E11C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3C59" w:rsidRPr="00261C3D" w:rsidRDefault="00893C59" w:rsidP="00893C59">
      <w:pPr>
        <w:rPr>
          <w:rFonts w:ascii="Times New Roman" w:hAnsi="Times New Roman"/>
          <w:sz w:val="24"/>
          <w:szCs w:val="24"/>
        </w:rPr>
      </w:pPr>
    </w:p>
    <w:p w:rsidR="00893C59" w:rsidRPr="00261C3D" w:rsidRDefault="00893C59" w:rsidP="00893C59">
      <w:pPr>
        <w:rPr>
          <w:rFonts w:ascii="Times New Roman" w:hAnsi="Times New Roman"/>
          <w:sz w:val="24"/>
          <w:szCs w:val="24"/>
        </w:rPr>
      </w:pPr>
    </w:p>
    <w:p w:rsidR="00893C59" w:rsidRPr="00261C3D" w:rsidRDefault="00893C59" w:rsidP="00893C59">
      <w:pPr>
        <w:rPr>
          <w:rFonts w:ascii="Times New Roman" w:hAnsi="Times New Roman"/>
          <w:b/>
          <w:sz w:val="24"/>
          <w:szCs w:val="24"/>
        </w:rPr>
      </w:pPr>
      <w:r w:rsidRPr="00261C3D">
        <w:rPr>
          <w:rFonts w:ascii="Times New Roman" w:hAnsi="Times New Roman"/>
          <w:b/>
          <w:sz w:val="24"/>
          <w:szCs w:val="24"/>
        </w:rPr>
        <w:t>Используемая литература.</w:t>
      </w:r>
    </w:p>
    <w:p w:rsidR="008014A3" w:rsidRPr="00D851F9" w:rsidRDefault="008014A3" w:rsidP="00D851F9">
      <w:pPr>
        <w:pStyle w:val="2"/>
        <w:numPr>
          <w:ilvl w:val="0"/>
          <w:numId w:val="14"/>
        </w:numPr>
        <w:jc w:val="left"/>
        <w:rPr>
          <w:b w:val="0"/>
          <w:sz w:val="24"/>
          <w:szCs w:val="24"/>
        </w:rPr>
      </w:pPr>
      <w:r w:rsidRPr="008014A3">
        <w:rPr>
          <w:b w:val="0"/>
          <w:sz w:val="24"/>
          <w:szCs w:val="24"/>
        </w:rPr>
        <w:t xml:space="preserve">Альберти Р. Е., </w:t>
      </w:r>
      <w:proofErr w:type="spellStart"/>
      <w:r w:rsidRPr="008014A3">
        <w:rPr>
          <w:b w:val="0"/>
          <w:sz w:val="24"/>
          <w:szCs w:val="24"/>
        </w:rPr>
        <w:t>Эммонс</w:t>
      </w:r>
      <w:proofErr w:type="spellEnd"/>
      <w:r w:rsidRPr="008014A3">
        <w:rPr>
          <w:b w:val="0"/>
          <w:sz w:val="24"/>
          <w:szCs w:val="24"/>
        </w:rPr>
        <w:t xml:space="preserve"> М. Л. Умейте постоять за себя.</w:t>
      </w:r>
    </w:p>
    <w:p w:rsidR="00893C59" w:rsidRPr="003665C6" w:rsidRDefault="00756E35" w:rsidP="003665C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65C6">
        <w:rPr>
          <w:rFonts w:ascii="Times New Roman" w:hAnsi="Times New Roman"/>
          <w:sz w:val="24"/>
          <w:szCs w:val="24"/>
        </w:rPr>
        <w:t>Воспитание индивидуальности: Учебно-методическое пособие</w:t>
      </w:r>
      <w:proofErr w:type="gramStart"/>
      <w:r w:rsidRPr="003665C6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665C6">
        <w:rPr>
          <w:rFonts w:ascii="Times New Roman" w:hAnsi="Times New Roman"/>
          <w:sz w:val="24"/>
          <w:szCs w:val="24"/>
        </w:rPr>
        <w:t>од ред. Е.Н. Степанова. - М.: ТЦ Сфера, 2005. - 224 с.</w:t>
      </w:r>
    </w:p>
    <w:p w:rsidR="003665C6" w:rsidRDefault="003665C6" w:rsidP="003665C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665C6">
        <w:rPr>
          <w:rFonts w:ascii="Times New Roman" w:hAnsi="Times New Roman"/>
          <w:sz w:val="24"/>
          <w:szCs w:val="24"/>
        </w:rPr>
        <w:t>Гайдаенко</w:t>
      </w:r>
      <w:proofErr w:type="spellEnd"/>
      <w:r w:rsidRPr="003665C6">
        <w:rPr>
          <w:rFonts w:ascii="Times New Roman" w:hAnsi="Times New Roman"/>
          <w:sz w:val="24"/>
          <w:szCs w:val="24"/>
        </w:rPr>
        <w:t xml:space="preserve">, Е.А. 100 идей для детей, родителей и классных руководителей / Е. А. </w:t>
      </w:r>
      <w:proofErr w:type="spellStart"/>
      <w:r w:rsidRPr="003665C6">
        <w:rPr>
          <w:rFonts w:ascii="Times New Roman" w:hAnsi="Times New Roman"/>
          <w:sz w:val="24"/>
          <w:szCs w:val="24"/>
        </w:rPr>
        <w:t>Гайдаенко</w:t>
      </w:r>
      <w:proofErr w:type="spellEnd"/>
      <w:r w:rsidRPr="003665C6">
        <w:rPr>
          <w:rFonts w:ascii="Times New Roman" w:hAnsi="Times New Roman"/>
          <w:sz w:val="24"/>
          <w:szCs w:val="24"/>
        </w:rPr>
        <w:t xml:space="preserve">. - Ростов </w:t>
      </w:r>
      <w:proofErr w:type="spellStart"/>
      <w:r w:rsidRPr="003665C6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3665C6">
        <w:rPr>
          <w:rFonts w:ascii="Times New Roman" w:hAnsi="Times New Roman"/>
          <w:sz w:val="24"/>
          <w:szCs w:val="24"/>
        </w:rPr>
        <w:t>/Д</w:t>
      </w:r>
      <w:proofErr w:type="gramEnd"/>
      <w:r w:rsidRPr="003665C6">
        <w:rPr>
          <w:rFonts w:ascii="Times New Roman" w:hAnsi="Times New Roman"/>
          <w:sz w:val="24"/>
          <w:szCs w:val="24"/>
        </w:rPr>
        <w:t>: Феникс, 2008. - 185 с.</w:t>
      </w:r>
    </w:p>
    <w:p w:rsidR="00FA7BFA" w:rsidRPr="003665C6" w:rsidRDefault="00FA7BFA" w:rsidP="00FA7BF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A7BFA">
        <w:rPr>
          <w:rFonts w:ascii="Times New Roman" w:hAnsi="Times New Roman"/>
          <w:sz w:val="24"/>
          <w:szCs w:val="24"/>
        </w:rPr>
        <w:t>Литвак М.. Командовать или подчиняться. Ростов-на-Дону, Феникс, 2007 г.</w:t>
      </w:r>
    </w:p>
    <w:p w:rsidR="00822E28" w:rsidRPr="003665C6" w:rsidRDefault="00383C8E" w:rsidP="003665C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65C6">
        <w:rPr>
          <w:rFonts w:ascii="Times New Roman" w:hAnsi="Times New Roman"/>
          <w:sz w:val="24"/>
          <w:szCs w:val="24"/>
        </w:rPr>
        <w:t>Степанов Е.Н. Педагогическая поддержка ребенка в решении проблемы // Классный руководитель. - 2006. - №5.</w:t>
      </w:r>
    </w:p>
    <w:sectPr w:rsidR="00822E28" w:rsidRPr="003665C6" w:rsidSect="0094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027"/>
    <w:multiLevelType w:val="hybridMultilevel"/>
    <w:tmpl w:val="1994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271A"/>
    <w:multiLevelType w:val="hybridMultilevel"/>
    <w:tmpl w:val="FBEC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7233"/>
    <w:multiLevelType w:val="hybridMultilevel"/>
    <w:tmpl w:val="D428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D42B9"/>
    <w:multiLevelType w:val="hybridMultilevel"/>
    <w:tmpl w:val="D76A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A54A8"/>
    <w:multiLevelType w:val="hybridMultilevel"/>
    <w:tmpl w:val="0D5E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FE"/>
    <w:multiLevelType w:val="hybridMultilevel"/>
    <w:tmpl w:val="1306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1B0A"/>
    <w:multiLevelType w:val="hybridMultilevel"/>
    <w:tmpl w:val="E73E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9304D"/>
    <w:multiLevelType w:val="hybridMultilevel"/>
    <w:tmpl w:val="5804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51971"/>
    <w:multiLevelType w:val="hybridMultilevel"/>
    <w:tmpl w:val="5B3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40C77"/>
    <w:multiLevelType w:val="hybridMultilevel"/>
    <w:tmpl w:val="D7C2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2656A"/>
    <w:multiLevelType w:val="hybridMultilevel"/>
    <w:tmpl w:val="9BC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74B59"/>
    <w:multiLevelType w:val="hybridMultilevel"/>
    <w:tmpl w:val="92A40B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2DF0B9F"/>
    <w:multiLevelType w:val="hybridMultilevel"/>
    <w:tmpl w:val="44502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46A3DB0"/>
    <w:multiLevelType w:val="hybridMultilevel"/>
    <w:tmpl w:val="A85E936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56A828A7"/>
    <w:multiLevelType w:val="hybridMultilevel"/>
    <w:tmpl w:val="8514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C0C24"/>
    <w:multiLevelType w:val="hybridMultilevel"/>
    <w:tmpl w:val="6C0687E2"/>
    <w:lvl w:ilvl="0" w:tplc="02F019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DE7697"/>
    <w:multiLevelType w:val="hybridMultilevel"/>
    <w:tmpl w:val="961A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B7304"/>
    <w:multiLevelType w:val="hybridMultilevel"/>
    <w:tmpl w:val="5842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43181"/>
    <w:multiLevelType w:val="hybridMultilevel"/>
    <w:tmpl w:val="CFCE89F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1D1C7F"/>
    <w:multiLevelType w:val="hybridMultilevel"/>
    <w:tmpl w:val="F02C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9535E"/>
    <w:multiLevelType w:val="hybridMultilevel"/>
    <w:tmpl w:val="A7C6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C084F"/>
    <w:multiLevelType w:val="hybridMultilevel"/>
    <w:tmpl w:val="210E97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C165955"/>
    <w:multiLevelType w:val="hybridMultilevel"/>
    <w:tmpl w:val="D1A2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37F1E"/>
    <w:multiLevelType w:val="hybridMultilevel"/>
    <w:tmpl w:val="0C2E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A0B3F"/>
    <w:multiLevelType w:val="hybridMultilevel"/>
    <w:tmpl w:val="513C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5170D"/>
    <w:multiLevelType w:val="hybridMultilevel"/>
    <w:tmpl w:val="2B28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4"/>
  </w:num>
  <w:num w:numId="5">
    <w:abstractNumId w:val="12"/>
  </w:num>
  <w:num w:numId="6">
    <w:abstractNumId w:val="1"/>
  </w:num>
  <w:num w:numId="7">
    <w:abstractNumId w:val="25"/>
  </w:num>
  <w:num w:numId="8">
    <w:abstractNumId w:val="16"/>
  </w:num>
  <w:num w:numId="9">
    <w:abstractNumId w:val="10"/>
  </w:num>
  <w:num w:numId="10">
    <w:abstractNumId w:val="8"/>
  </w:num>
  <w:num w:numId="11">
    <w:abstractNumId w:val="2"/>
  </w:num>
  <w:num w:numId="12">
    <w:abstractNumId w:val="23"/>
  </w:num>
  <w:num w:numId="13">
    <w:abstractNumId w:val="7"/>
  </w:num>
  <w:num w:numId="14">
    <w:abstractNumId w:val="3"/>
  </w:num>
  <w:num w:numId="15">
    <w:abstractNumId w:val="20"/>
  </w:num>
  <w:num w:numId="16">
    <w:abstractNumId w:val="21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0"/>
  </w:num>
  <w:num w:numId="22">
    <w:abstractNumId w:val="9"/>
  </w:num>
  <w:num w:numId="23">
    <w:abstractNumId w:val="22"/>
  </w:num>
  <w:num w:numId="24">
    <w:abstractNumId w:val="6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38"/>
    <w:rsid w:val="00003C97"/>
    <w:rsid w:val="00005906"/>
    <w:rsid w:val="00014E30"/>
    <w:rsid w:val="000312CF"/>
    <w:rsid w:val="0003337E"/>
    <w:rsid w:val="000469B5"/>
    <w:rsid w:val="00060742"/>
    <w:rsid w:val="000739C5"/>
    <w:rsid w:val="000A3839"/>
    <w:rsid w:val="000C68DC"/>
    <w:rsid w:val="000D7FAA"/>
    <w:rsid w:val="0010580B"/>
    <w:rsid w:val="00114B84"/>
    <w:rsid w:val="001470B8"/>
    <w:rsid w:val="00152547"/>
    <w:rsid w:val="00173E11"/>
    <w:rsid w:val="00176EF9"/>
    <w:rsid w:val="001910B9"/>
    <w:rsid w:val="0019456A"/>
    <w:rsid w:val="001B078A"/>
    <w:rsid w:val="001C782F"/>
    <w:rsid w:val="001E091C"/>
    <w:rsid w:val="001E1528"/>
    <w:rsid w:val="00240439"/>
    <w:rsid w:val="0025254D"/>
    <w:rsid w:val="00261C3D"/>
    <w:rsid w:val="00264F10"/>
    <w:rsid w:val="00267B9E"/>
    <w:rsid w:val="00275F8E"/>
    <w:rsid w:val="00280A73"/>
    <w:rsid w:val="00286CCC"/>
    <w:rsid w:val="00290E91"/>
    <w:rsid w:val="002A4CBC"/>
    <w:rsid w:val="002A72C1"/>
    <w:rsid w:val="002B0F03"/>
    <w:rsid w:val="002F2B36"/>
    <w:rsid w:val="002F2F3D"/>
    <w:rsid w:val="003104DD"/>
    <w:rsid w:val="0033512C"/>
    <w:rsid w:val="00337AF9"/>
    <w:rsid w:val="00354A68"/>
    <w:rsid w:val="00354F90"/>
    <w:rsid w:val="00356146"/>
    <w:rsid w:val="00360C8A"/>
    <w:rsid w:val="003665C6"/>
    <w:rsid w:val="0037490E"/>
    <w:rsid w:val="00383C8E"/>
    <w:rsid w:val="0038661D"/>
    <w:rsid w:val="003A4BFC"/>
    <w:rsid w:val="003B12E9"/>
    <w:rsid w:val="00420832"/>
    <w:rsid w:val="00421F60"/>
    <w:rsid w:val="00423889"/>
    <w:rsid w:val="00447A5B"/>
    <w:rsid w:val="004618F7"/>
    <w:rsid w:val="00484CB6"/>
    <w:rsid w:val="00490E47"/>
    <w:rsid w:val="00497A15"/>
    <w:rsid w:val="004A4F52"/>
    <w:rsid w:val="004D541B"/>
    <w:rsid w:val="00523F45"/>
    <w:rsid w:val="00526709"/>
    <w:rsid w:val="00552FA0"/>
    <w:rsid w:val="00577DFE"/>
    <w:rsid w:val="005824E3"/>
    <w:rsid w:val="005943A1"/>
    <w:rsid w:val="005B775E"/>
    <w:rsid w:val="005C0CFC"/>
    <w:rsid w:val="005D5C75"/>
    <w:rsid w:val="005D79F5"/>
    <w:rsid w:val="005E42B2"/>
    <w:rsid w:val="005F47BC"/>
    <w:rsid w:val="00621512"/>
    <w:rsid w:val="0062640C"/>
    <w:rsid w:val="00626814"/>
    <w:rsid w:val="0064359D"/>
    <w:rsid w:val="0067341A"/>
    <w:rsid w:val="00691CFD"/>
    <w:rsid w:val="006A4734"/>
    <w:rsid w:val="006B78D6"/>
    <w:rsid w:val="006C0F0B"/>
    <w:rsid w:val="006D00C5"/>
    <w:rsid w:val="006D494A"/>
    <w:rsid w:val="006E03E6"/>
    <w:rsid w:val="006E69F0"/>
    <w:rsid w:val="006E6D4C"/>
    <w:rsid w:val="00700E7A"/>
    <w:rsid w:val="00747FE2"/>
    <w:rsid w:val="00756E35"/>
    <w:rsid w:val="007862CF"/>
    <w:rsid w:val="007B6AC7"/>
    <w:rsid w:val="007C33DE"/>
    <w:rsid w:val="007D507A"/>
    <w:rsid w:val="008014A3"/>
    <w:rsid w:val="00801D0E"/>
    <w:rsid w:val="00822E28"/>
    <w:rsid w:val="00852BA4"/>
    <w:rsid w:val="00854D65"/>
    <w:rsid w:val="00857694"/>
    <w:rsid w:val="00893C59"/>
    <w:rsid w:val="008B060A"/>
    <w:rsid w:val="008C09B0"/>
    <w:rsid w:val="008C1215"/>
    <w:rsid w:val="008C4926"/>
    <w:rsid w:val="008F02D5"/>
    <w:rsid w:val="008F3027"/>
    <w:rsid w:val="00901E64"/>
    <w:rsid w:val="009034AD"/>
    <w:rsid w:val="00913F02"/>
    <w:rsid w:val="00916F78"/>
    <w:rsid w:val="0092009A"/>
    <w:rsid w:val="00927FC4"/>
    <w:rsid w:val="00942552"/>
    <w:rsid w:val="00944F7D"/>
    <w:rsid w:val="00970BFF"/>
    <w:rsid w:val="00994F7C"/>
    <w:rsid w:val="009C69B8"/>
    <w:rsid w:val="009D5648"/>
    <w:rsid w:val="009E7C1F"/>
    <w:rsid w:val="00A009C4"/>
    <w:rsid w:val="00A00F4F"/>
    <w:rsid w:val="00A124CA"/>
    <w:rsid w:val="00A12D6C"/>
    <w:rsid w:val="00A33B19"/>
    <w:rsid w:val="00A5058B"/>
    <w:rsid w:val="00A736FF"/>
    <w:rsid w:val="00A7421A"/>
    <w:rsid w:val="00A96D9A"/>
    <w:rsid w:val="00A96EC9"/>
    <w:rsid w:val="00AC55A4"/>
    <w:rsid w:val="00AD730B"/>
    <w:rsid w:val="00AE4C55"/>
    <w:rsid w:val="00AF10D6"/>
    <w:rsid w:val="00B17ED6"/>
    <w:rsid w:val="00B20755"/>
    <w:rsid w:val="00B2372D"/>
    <w:rsid w:val="00B628F3"/>
    <w:rsid w:val="00B63E41"/>
    <w:rsid w:val="00B64AC8"/>
    <w:rsid w:val="00BB42DB"/>
    <w:rsid w:val="00BB654B"/>
    <w:rsid w:val="00BC32B0"/>
    <w:rsid w:val="00BC5540"/>
    <w:rsid w:val="00BE2049"/>
    <w:rsid w:val="00BE2AC3"/>
    <w:rsid w:val="00C124BA"/>
    <w:rsid w:val="00C27754"/>
    <w:rsid w:val="00C41B5E"/>
    <w:rsid w:val="00C6012C"/>
    <w:rsid w:val="00C61094"/>
    <w:rsid w:val="00C61120"/>
    <w:rsid w:val="00C651EA"/>
    <w:rsid w:val="00C67807"/>
    <w:rsid w:val="00C67E33"/>
    <w:rsid w:val="00C83AE9"/>
    <w:rsid w:val="00C904BE"/>
    <w:rsid w:val="00C95775"/>
    <w:rsid w:val="00CA3C14"/>
    <w:rsid w:val="00CD0258"/>
    <w:rsid w:val="00D306ED"/>
    <w:rsid w:val="00D56483"/>
    <w:rsid w:val="00D6476B"/>
    <w:rsid w:val="00D851F9"/>
    <w:rsid w:val="00DA0A30"/>
    <w:rsid w:val="00DD372A"/>
    <w:rsid w:val="00DF299B"/>
    <w:rsid w:val="00DF7E49"/>
    <w:rsid w:val="00E02050"/>
    <w:rsid w:val="00E11C8C"/>
    <w:rsid w:val="00E23152"/>
    <w:rsid w:val="00E26224"/>
    <w:rsid w:val="00E43AF3"/>
    <w:rsid w:val="00E82276"/>
    <w:rsid w:val="00E873E1"/>
    <w:rsid w:val="00EA448D"/>
    <w:rsid w:val="00EB2628"/>
    <w:rsid w:val="00EC786A"/>
    <w:rsid w:val="00EF46A7"/>
    <w:rsid w:val="00F51A38"/>
    <w:rsid w:val="00F62320"/>
    <w:rsid w:val="00F62DCD"/>
    <w:rsid w:val="00F74200"/>
    <w:rsid w:val="00F87CCE"/>
    <w:rsid w:val="00FA2C69"/>
    <w:rsid w:val="00FA7BFA"/>
    <w:rsid w:val="00FB31EE"/>
    <w:rsid w:val="00FE21AC"/>
    <w:rsid w:val="00FE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DB"/>
    <w:rPr>
      <w:rFonts w:ascii="Calibri" w:eastAsia="Calibri" w:hAnsi="Calibri" w:cs="Times New Roman"/>
    </w:rPr>
  </w:style>
  <w:style w:type="paragraph" w:styleId="1">
    <w:name w:val="heading 1"/>
    <w:aliases w:val="Book Title"/>
    <w:basedOn w:val="a"/>
    <w:link w:val="10"/>
    <w:qFormat/>
    <w:rsid w:val="008014A3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kern w:val="36"/>
      <w:sz w:val="36"/>
      <w:szCs w:val="20"/>
      <w:lang w:eastAsia="ru-RU"/>
    </w:rPr>
  </w:style>
  <w:style w:type="paragraph" w:styleId="2">
    <w:name w:val="heading 2"/>
    <w:aliases w:val="Автор"/>
    <w:basedOn w:val="a"/>
    <w:link w:val="20"/>
    <w:qFormat/>
    <w:rsid w:val="008014A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73"/>
    <w:pPr>
      <w:ind w:left="720"/>
      <w:contextualSpacing/>
    </w:pPr>
  </w:style>
  <w:style w:type="paragraph" w:styleId="a4">
    <w:name w:val="No Spacing"/>
    <w:uiPriority w:val="1"/>
    <w:qFormat/>
    <w:rsid w:val="00747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Book Title Знак"/>
    <w:basedOn w:val="a0"/>
    <w:link w:val="1"/>
    <w:rsid w:val="008014A3"/>
    <w:rPr>
      <w:rFonts w:ascii="Times New Roman" w:eastAsia="Times New Roman" w:hAnsi="Times New Roman" w:cs="Times New Roman"/>
      <w:b/>
      <w:kern w:val="36"/>
      <w:sz w:val="36"/>
      <w:szCs w:val="20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rsid w:val="008014A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DB"/>
    <w:rPr>
      <w:rFonts w:ascii="Calibri" w:eastAsia="Calibri" w:hAnsi="Calibri" w:cs="Times New Roman"/>
    </w:rPr>
  </w:style>
  <w:style w:type="paragraph" w:styleId="1">
    <w:name w:val="heading 1"/>
    <w:aliases w:val="Book Title"/>
    <w:basedOn w:val="a"/>
    <w:link w:val="10"/>
    <w:qFormat/>
    <w:rsid w:val="008014A3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kern w:val="36"/>
      <w:sz w:val="36"/>
      <w:szCs w:val="20"/>
      <w:lang w:eastAsia="ru-RU"/>
    </w:rPr>
  </w:style>
  <w:style w:type="paragraph" w:styleId="2">
    <w:name w:val="heading 2"/>
    <w:aliases w:val="Автор"/>
    <w:basedOn w:val="a"/>
    <w:link w:val="20"/>
    <w:qFormat/>
    <w:rsid w:val="008014A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73"/>
    <w:pPr>
      <w:ind w:left="720"/>
      <w:contextualSpacing/>
    </w:pPr>
  </w:style>
  <w:style w:type="paragraph" w:styleId="a4">
    <w:name w:val="No Spacing"/>
    <w:uiPriority w:val="1"/>
    <w:qFormat/>
    <w:rsid w:val="00747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Book Title Знак"/>
    <w:basedOn w:val="a0"/>
    <w:link w:val="1"/>
    <w:rsid w:val="008014A3"/>
    <w:rPr>
      <w:rFonts w:ascii="Times New Roman" w:eastAsia="Times New Roman" w:hAnsi="Times New Roman" w:cs="Times New Roman"/>
      <w:b/>
      <w:kern w:val="36"/>
      <w:sz w:val="36"/>
      <w:szCs w:val="20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rsid w:val="008014A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32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гоблин</dc:creator>
  <cp:keywords/>
  <dc:description/>
  <cp:lastModifiedBy>Пользователь</cp:lastModifiedBy>
  <cp:revision>21</cp:revision>
  <dcterms:created xsi:type="dcterms:W3CDTF">2016-08-25T12:59:00Z</dcterms:created>
  <dcterms:modified xsi:type="dcterms:W3CDTF">2016-08-26T06:29:00Z</dcterms:modified>
</cp:coreProperties>
</file>